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8287" w14:textId="38C8BFC1" w:rsidR="00FC0A5C" w:rsidRPr="00B36FDD" w:rsidRDefault="00723B9D" w:rsidP="005F6448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b/>
          <w:sz w:val="22"/>
        </w:rPr>
        <w:t xml:space="preserve">S2 </w:t>
      </w:r>
      <w:r>
        <w:rPr>
          <w:rFonts w:ascii="Times New Roman" w:hAnsi="Times New Roman" w:cs="Times New Roman"/>
          <w:b/>
          <w:sz w:val="22"/>
        </w:rPr>
        <w:t>Table</w:t>
      </w:r>
      <w:r w:rsidR="005F6448" w:rsidRPr="00B36FDD">
        <w:rPr>
          <w:rFonts w:ascii="Times New Roman" w:hAnsi="Times New Roman" w:cs="Times New Roman"/>
          <w:b/>
          <w:sz w:val="22"/>
        </w:rPr>
        <w:t>.</w:t>
      </w:r>
      <w:proofErr w:type="gramEnd"/>
      <w:r w:rsidR="00B36FDD" w:rsidRPr="00B36FDD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="00B36FDD" w:rsidRPr="00B36FDD">
        <w:rPr>
          <w:rFonts w:ascii="Times New Roman" w:hAnsi="Times New Roman" w:cs="Times New Roman"/>
          <w:b/>
          <w:sz w:val="22"/>
        </w:rPr>
        <w:t>Information on the bacterial communities for soil samples.</w:t>
      </w:r>
      <w:proofErr w:type="gramEnd"/>
      <w:r w:rsidR="00B36FDD" w:rsidRPr="00B36FDD">
        <w:rPr>
          <w:rFonts w:ascii="Times New Roman" w:hAnsi="Times New Roman" w:cs="Times New Roman"/>
          <w:b/>
          <w:sz w:val="22"/>
        </w:rPr>
        <w:t xml:space="preserve"> </w:t>
      </w:r>
      <w:bookmarkStart w:id="0" w:name="_GoBack"/>
      <w:r w:rsidR="006543FF" w:rsidRPr="006543FF">
        <w:rPr>
          <w:rFonts w:ascii="Times New Roman" w:hAnsi="Times New Roman" w:cs="Times New Roman"/>
          <w:b/>
          <w:sz w:val="22"/>
        </w:rPr>
        <w:t>Diversity indices and Good’s coverage were calculated after normalization (</w:t>
      </w:r>
      <w:r w:rsidR="006543FF">
        <w:rPr>
          <w:rFonts w:ascii="Times New Roman" w:hAnsi="Times New Roman" w:cs="Times New Roman" w:hint="eastAsia"/>
          <w:b/>
          <w:sz w:val="22"/>
        </w:rPr>
        <w:t>1300</w:t>
      </w:r>
      <w:r w:rsidR="006543FF" w:rsidRPr="006543FF">
        <w:rPr>
          <w:rFonts w:ascii="Times New Roman" w:hAnsi="Times New Roman" w:cs="Times New Roman"/>
          <w:b/>
          <w:sz w:val="22"/>
        </w:rPr>
        <w:t xml:space="preserve"> reads)</w:t>
      </w:r>
      <w:r w:rsidR="006543FF">
        <w:rPr>
          <w:rFonts w:ascii="Times New Roman" w:hAnsi="Times New Roman" w:cs="Times New Roman" w:hint="eastAsia"/>
          <w:b/>
          <w:sz w:val="22"/>
        </w:rPr>
        <w:t>.</w:t>
      </w:r>
      <w:bookmarkEnd w:id="0"/>
    </w:p>
    <w:tbl>
      <w:tblPr>
        <w:tblStyle w:val="a6"/>
        <w:tblW w:w="12311" w:type="dxa"/>
        <w:tblLayout w:type="fixed"/>
        <w:tblLook w:val="04A0" w:firstRow="1" w:lastRow="0" w:firstColumn="1" w:lastColumn="0" w:noHBand="0" w:noVBand="1"/>
      </w:tblPr>
      <w:tblGrid>
        <w:gridCol w:w="1814"/>
        <w:gridCol w:w="1417"/>
        <w:gridCol w:w="1418"/>
        <w:gridCol w:w="1191"/>
        <w:gridCol w:w="236"/>
        <w:gridCol w:w="1247"/>
        <w:gridCol w:w="1247"/>
        <w:gridCol w:w="1247"/>
        <w:gridCol w:w="1247"/>
        <w:gridCol w:w="1247"/>
      </w:tblGrid>
      <w:tr w:rsidR="003B345C" w:rsidRPr="00B36FDD" w14:paraId="36222D65" w14:textId="77777777" w:rsidTr="003B345C">
        <w:trPr>
          <w:trHeight w:val="390"/>
        </w:trPr>
        <w:tc>
          <w:tcPr>
            <w:tcW w:w="1814" w:type="dxa"/>
            <w:vMerge w:val="restart"/>
            <w:tcBorders>
              <w:top w:val="double" w:sz="4" w:space="0" w:color="auto"/>
            </w:tcBorders>
            <w:vAlign w:val="center"/>
          </w:tcPr>
          <w:p w14:paraId="0EBD7D6A" w14:textId="77777777" w:rsidR="003B345C" w:rsidRPr="00B36FDD" w:rsidRDefault="003B345C" w:rsidP="003B345C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B36FDD">
              <w:rPr>
                <w:rFonts w:cs="Times New Roman"/>
                <w:b/>
                <w:sz w:val="22"/>
              </w:rPr>
              <w:t>Soil type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16811577" w14:textId="77777777" w:rsidR="003B345C" w:rsidRPr="00B36FDD" w:rsidRDefault="003B345C" w:rsidP="003B345C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B36FDD">
              <w:rPr>
                <w:rFonts w:cs="Times New Roman"/>
                <w:b/>
                <w:sz w:val="22"/>
              </w:rPr>
              <w:t>Sample ID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121346B" w14:textId="77777777" w:rsidR="003B345C" w:rsidRPr="00B36FDD" w:rsidRDefault="003B345C" w:rsidP="003B345C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B36FDD">
              <w:rPr>
                <w:rFonts w:cs="Times New Roman"/>
                <w:b/>
                <w:sz w:val="22"/>
              </w:rPr>
              <w:t>Location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</w:tcBorders>
            <w:vAlign w:val="center"/>
          </w:tcPr>
          <w:p w14:paraId="21E4E3EF" w14:textId="696DD2F6" w:rsidR="003B345C" w:rsidRPr="00B36FDD" w:rsidRDefault="003B345C" w:rsidP="00345580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>
              <w:rPr>
                <w:rFonts w:eastAsia="맑은 고딕" w:cs="Times New Roman" w:hint="eastAsia"/>
                <w:b/>
                <w:bCs/>
                <w:color w:val="000000"/>
                <w:sz w:val="22"/>
              </w:rPr>
              <w:t>SR. No.</w:t>
            </w:r>
            <w:r w:rsidRPr="00A74B54">
              <w:rPr>
                <w:rFonts w:eastAsia="맑은 고딕" w:cs="Times New Roman" w:hint="eastAsia"/>
                <w:b/>
                <w:bCs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14:paraId="6509136D" w14:textId="77777777" w:rsidR="003B345C" w:rsidRPr="00723DDF" w:rsidRDefault="003B345C" w:rsidP="00723DDF">
            <w:pPr>
              <w:rPr>
                <w:rFonts w:eastAsia="맑은 고딕" w:cs="Times New Roman"/>
                <w:b/>
                <w:bCs/>
                <w:color w:val="000000"/>
                <w:spacing w:val="-20"/>
                <w:sz w:val="8"/>
              </w:rPr>
            </w:pPr>
          </w:p>
        </w:tc>
        <w:tc>
          <w:tcPr>
            <w:tcW w:w="498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3B2101" w14:textId="77777777" w:rsidR="003B345C" w:rsidRPr="00F10592" w:rsidRDefault="003B345C" w:rsidP="00383726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 w:rsidRPr="00F10592">
              <w:rPr>
                <w:rFonts w:eastAsia="맑은 고딕" w:cs="Times New Roman" w:hint="eastAsia"/>
                <w:b/>
                <w:bCs/>
                <w:color w:val="000000"/>
                <w:sz w:val="22"/>
              </w:rPr>
              <w:t>Diversity measure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  <w:vAlign w:val="center"/>
          </w:tcPr>
          <w:p w14:paraId="7F6DE61F" w14:textId="77777777" w:rsidR="003B345C" w:rsidRPr="00B36FDD" w:rsidRDefault="003B345C" w:rsidP="00E07EB6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b/>
                <w:bCs/>
                <w:color w:val="000000"/>
                <w:sz w:val="22"/>
              </w:rPr>
              <w:t>Good's coverage</w:t>
            </w:r>
          </w:p>
        </w:tc>
      </w:tr>
      <w:tr w:rsidR="003B345C" w:rsidRPr="00B36FDD" w14:paraId="1E34CCF2" w14:textId="77777777" w:rsidTr="003B345C">
        <w:trPr>
          <w:trHeight w:val="360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14:paraId="58345887" w14:textId="77777777" w:rsidR="003B345C" w:rsidRPr="00B36FDD" w:rsidRDefault="003B345C" w:rsidP="00B36FDD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B350EE7" w14:textId="77777777" w:rsidR="003B345C" w:rsidRPr="00B36FDD" w:rsidRDefault="003B345C" w:rsidP="00B36FDD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D89A847" w14:textId="77777777" w:rsidR="003B345C" w:rsidRPr="00B36FDD" w:rsidRDefault="003B345C" w:rsidP="00383726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5509AF71" w14:textId="77777777" w:rsidR="003B345C" w:rsidRPr="00B36FDD" w:rsidRDefault="003B345C" w:rsidP="00383726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F9C616F" w14:textId="77777777" w:rsidR="003B345C" w:rsidRPr="00723DDF" w:rsidRDefault="003B345C" w:rsidP="00723DDF">
            <w:pPr>
              <w:rPr>
                <w:rFonts w:eastAsia="맑은 고딕" w:cs="Times New Roman"/>
                <w:b/>
                <w:bCs/>
                <w:color w:val="000000"/>
                <w:sz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C1EE" w14:textId="77777777" w:rsidR="003B345C" w:rsidRPr="00B36FDD" w:rsidRDefault="003B345C" w:rsidP="00E07EB6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b/>
                <w:bCs/>
                <w:color w:val="000000"/>
                <w:sz w:val="22"/>
              </w:rPr>
              <w:t>Chao1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A2CC" w14:textId="77777777" w:rsidR="003B345C" w:rsidRPr="00B36FDD" w:rsidRDefault="003B345C" w:rsidP="00E07EB6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>
              <w:rPr>
                <w:rFonts w:eastAsia="맑은 고딕" w:cs="Times New Roman" w:hint="eastAsia"/>
                <w:b/>
                <w:bCs/>
                <w:color w:val="000000"/>
                <w:sz w:val="22"/>
              </w:rPr>
              <w:t>Shannon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05610" w14:textId="77777777" w:rsidR="003B345C" w:rsidRPr="00DB6CCD" w:rsidRDefault="003B345C" w:rsidP="007F0942">
            <w:pPr>
              <w:jc w:val="center"/>
              <w:rPr>
                <w:rFonts w:eastAsia="맑은 고딕" w:cs="Times New Roman"/>
                <w:b/>
                <w:bCs/>
                <w:color w:val="000000"/>
                <w:spacing w:val="-20"/>
                <w:sz w:val="22"/>
              </w:rPr>
            </w:pPr>
            <w:r>
              <w:rPr>
                <w:rFonts w:eastAsia="맑은 고딕" w:cs="Times New Roman" w:hint="eastAsia"/>
                <w:b/>
                <w:bCs/>
                <w:color w:val="000000"/>
                <w:spacing w:val="-20"/>
                <w:sz w:val="22"/>
              </w:rPr>
              <w:t>Shannon</w:t>
            </w:r>
            <w:r>
              <w:rPr>
                <w:rFonts w:eastAsia="맑은 고딕" w:cs="Times New Roman"/>
                <w:b/>
                <w:bCs/>
                <w:color w:val="000000"/>
                <w:spacing w:val="-20"/>
                <w:sz w:val="22"/>
              </w:rPr>
              <w:t>’</w:t>
            </w:r>
            <w:r>
              <w:rPr>
                <w:rFonts w:eastAsia="맑은 고딕" w:cs="Times New Roman" w:hint="eastAsia"/>
                <w:b/>
                <w:bCs/>
                <w:color w:val="000000"/>
                <w:spacing w:val="-20"/>
                <w:sz w:val="22"/>
              </w:rPr>
              <w:t>s equitability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5124" w14:textId="762245B3" w:rsidR="003B345C" w:rsidRPr="00F10592" w:rsidRDefault="003B345C" w:rsidP="00F10592">
            <w:pPr>
              <w:jc w:val="center"/>
              <w:rPr>
                <w:b/>
              </w:rPr>
            </w:pPr>
            <w:r w:rsidRPr="00F10592">
              <w:rPr>
                <w:b/>
                <w:sz w:val="22"/>
              </w:rPr>
              <w:t>PD</w:t>
            </w:r>
            <w:r w:rsidRPr="00A74B54">
              <w:rPr>
                <w:rFonts w:cs="Times New Roman"/>
                <w:sz w:val="22"/>
                <w:vertAlign w:val="superscript"/>
              </w:rPr>
              <w:t>†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14:paraId="4B1FCE29" w14:textId="77777777" w:rsidR="003B345C" w:rsidRPr="00B36FDD" w:rsidRDefault="003B345C" w:rsidP="00E07EB6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</w:p>
        </w:tc>
      </w:tr>
      <w:tr w:rsidR="003B345C" w:rsidRPr="00B36FDD" w14:paraId="251D4357" w14:textId="77777777" w:rsidTr="003B345C">
        <w:trPr>
          <w:trHeight w:val="454"/>
        </w:trPr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14:paraId="6AA70F6B" w14:textId="77777777" w:rsidR="003B345C" w:rsidRPr="00150AC8" w:rsidRDefault="003B345C" w:rsidP="00917D0E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9A3863">
              <w:rPr>
                <w:rFonts w:cs="Times New Roman" w:hint="eastAsia"/>
                <w:b/>
                <w:i/>
                <w:sz w:val="22"/>
              </w:rPr>
              <w:t>Tm</w:t>
            </w:r>
            <w:r>
              <w:rPr>
                <w:rFonts w:cs="Times New Roman" w:hint="eastAsia"/>
                <w:b/>
                <w:sz w:val="22"/>
              </w:rPr>
              <w:t>-dominant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6075BDB" w14:textId="77777777" w:rsidR="003B345C" w:rsidRPr="00E2432A" w:rsidRDefault="003B345C" w:rsidP="00917D0E">
            <w:pPr>
              <w:widowControl/>
              <w:wordWrap/>
              <w:autoSpaceDE/>
              <w:autoSpaceDN/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G1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35BAE30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Gyeongju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6F3621CE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4550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ABBC8C9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1127EB1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122.00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D932492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2.96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0EEA778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0.45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E9B636F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10.73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A42860C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8</w:t>
            </w:r>
          </w:p>
        </w:tc>
      </w:tr>
      <w:tr w:rsidR="003B345C" w:rsidRPr="00B36FDD" w14:paraId="736DDF55" w14:textId="77777777" w:rsidTr="003B345C">
        <w:trPr>
          <w:trHeight w:val="454"/>
        </w:trPr>
        <w:tc>
          <w:tcPr>
            <w:tcW w:w="1814" w:type="dxa"/>
            <w:vMerge/>
          </w:tcPr>
          <w:p w14:paraId="6EAD374C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62F3E85" w14:textId="60454D8E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2D</w:t>
            </w:r>
          </w:p>
        </w:tc>
        <w:tc>
          <w:tcPr>
            <w:tcW w:w="1418" w:type="dxa"/>
            <w:vAlign w:val="center"/>
          </w:tcPr>
          <w:p w14:paraId="5D7E3AF9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Gyeongju</w:t>
            </w:r>
            <w:proofErr w:type="spellEnd"/>
          </w:p>
        </w:tc>
        <w:tc>
          <w:tcPr>
            <w:tcW w:w="1191" w:type="dxa"/>
            <w:vAlign w:val="center"/>
          </w:tcPr>
          <w:p w14:paraId="4EA9474F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4397</w:t>
            </w:r>
          </w:p>
        </w:tc>
        <w:tc>
          <w:tcPr>
            <w:tcW w:w="236" w:type="dxa"/>
            <w:vAlign w:val="center"/>
          </w:tcPr>
          <w:p w14:paraId="4F218E45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555BCE79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96.67</w:t>
            </w:r>
          </w:p>
        </w:tc>
        <w:tc>
          <w:tcPr>
            <w:tcW w:w="1247" w:type="dxa"/>
            <w:vAlign w:val="center"/>
          </w:tcPr>
          <w:p w14:paraId="3E0CD6E4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3.82</w:t>
            </w:r>
          </w:p>
        </w:tc>
        <w:tc>
          <w:tcPr>
            <w:tcW w:w="1247" w:type="dxa"/>
            <w:vAlign w:val="center"/>
          </w:tcPr>
          <w:p w14:paraId="0D9CC7FE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0.62</w:t>
            </w:r>
          </w:p>
        </w:tc>
        <w:tc>
          <w:tcPr>
            <w:tcW w:w="1247" w:type="dxa"/>
            <w:vAlign w:val="center"/>
          </w:tcPr>
          <w:p w14:paraId="52B1029C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7.89</w:t>
            </w:r>
          </w:p>
        </w:tc>
        <w:tc>
          <w:tcPr>
            <w:tcW w:w="1247" w:type="dxa"/>
            <w:vAlign w:val="center"/>
          </w:tcPr>
          <w:p w14:paraId="6BBE025F" w14:textId="77777777" w:rsidR="003B345C" w:rsidRPr="00B73AE7" w:rsidRDefault="003B345C" w:rsidP="005F785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0.99</w:t>
            </w:r>
          </w:p>
        </w:tc>
      </w:tr>
      <w:tr w:rsidR="003B345C" w:rsidRPr="00B36FDD" w14:paraId="112882AA" w14:textId="77777777" w:rsidTr="003B345C">
        <w:trPr>
          <w:trHeight w:val="454"/>
        </w:trPr>
        <w:tc>
          <w:tcPr>
            <w:tcW w:w="1814" w:type="dxa"/>
            <w:vMerge/>
          </w:tcPr>
          <w:p w14:paraId="591DC493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0B2F9D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G3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D</w:t>
            </w:r>
          </w:p>
        </w:tc>
        <w:tc>
          <w:tcPr>
            <w:tcW w:w="1418" w:type="dxa"/>
            <w:vAlign w:val="center"/>
          </w:tcPr>
          <w:p w14:paraId="562E8FAC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Gyeongju</w:t>
            </w:r>
            <w:proofErr w:type="spellEnd"/>
          </w:p>
        </w:tc>
        <w:tc>
          <w:tcPr>
            <w:tcW w:w="1191" w:type="dxa"/>
            <w:vAlign w:val="center"/>
          </w:tcPr>
          <w:p w14:paraId="534A9A11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250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236" w:type="dxa"/>
            <w:vAlign w:val="center"/>
          </w:tcPr>
          <w:p w14:paraId="70055D2F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18D4BA34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193.07</w:t>
            </w:r>
          </w:p>
        </w:tc>
        <w:tc>
          <w:tcPr>
            <w:tcW w:w="1247" w:type="dxa"/>
            <w:vAlign w:val="center"/>
          </w:tcPr>
          <w:p w14:paraId="33F8268C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5.16</w:t>
            </w:r>
          </w:p>
        </w:tc>
        <w:tc>
          <w:tcPr>
            <w:tcW w:w="1247" w:type="dxa"/>
            <w:vAlign w:val="center"/>
          </w:tcPr>
          <w:p w14:paraId="51EB918A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0.74</w:t>
            </w:r>
          </w:p>
        </w:tc>
        <w:tc>
          <w:tcPr>
            <w:tcW w:w="1247" w:type="dxa"/>
            <w:vAlign w:val="center"/>
          </w:tcPr>
          <w:p w14:paraId="553B3C50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13.47</w:t>
            </w:r>
          </w:p>
        </w:tc>
        <w:tc>
          <w:tcPr>
            <w:tcW w:w="1247" w:type="dxa"/>
            <w:vAlign w:val="center"/>
          </w:tcPr>
          <w:p w14:paraId="5C85B974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7</w:t>
            </w:r>
          </w:p>
        </w:tc>
      </w:tr>
      <w:tr w:rsidR="003B345C" w:rsidRPr="00B36FDD" w14:paraId="2073CF3F" w14:textId="77777777" w:rsidTr="003B345C">
        <w:trPr>
          <w:trHeight w:val="454"/>
        </w:trPr>
        <w:tc>
          <w:tcPr>
            <w:tcW w:w="1814" w:type="dxa"/>
            <w:vMerge/>
          </w:tcPr>
          <w:p w14:paraId="5A298055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2D2F26" w14:textId="5DBD2C8E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H2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D</w:t>
            </w:r>
          </w:p>
        </w:tc>
        <w:tc>
          <w:tcPr>
            <w:tcW w:w="1418" w:type="dxa"/>
            <w:vAlign w:val="center"/>
          </w:tcPr>
          <w:p w14:paraId="3176785B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Hongcheon</w:t>
            </w:r>
            <w:proofErr w:type="spellEnd"/>
          </w:p>
        </w:tc>
        <w:tc>
          <w:tcPr>
            <w:tcW w:w="1191" w:type="dxa"/>
            <w:vAlign w:val="center"/>
          </w:tcPr>
          <w:p w14:paraId="28F413B3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13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55</w:t>
            </w:r>
          </w:p>
        </w:tc>
        <w:tc>
          <w:tcPr>
            <w:tcW w:w="236" w:type="dxa"/>
            <w:vAlign w:val="center"/>
          </w:tcPr>
          <w:p w14:paraId="36A48F4C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621A2535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207.04</w:t>
            </w:r>
          </w:p>
        </w:tc>
        <w:tc>
          <w:tcPr>
            <w:tcW w:w="1247" w:type="dxa"/>
            <w:vAlign w:val="center"/>
          </w:tcPr>
          <w:p w14:paraId="201250DA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6.24</w:t>
            </w:r>
          </w:p>
        </w:tc>
        <w:tc>
          <w:tcPr>
            <w:tcW w:w="1247" w:type="dxa"/>
            <w:vAlign w:val="center"/>
          </w:tcPr>
          <w:p w14:paraId="79B47290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0.85</w:t>
            </w:r>
          </w:p>
        </w:tc>
        <w:tc>
          <w:tcPr>
            <w:tcW w:w="1247" w:type="dxa"/>
            <w:vAlign w:val="center"/>
          </w:tcPr>
          <w:p w14:paraId="1A9C076F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13.08</w:t>
            </w:r>
          </w:p>
        </w:tc>
        <w:tc>
          <w:tcPr>
            <w:tcW w:w="1247" w:type="dxa"/>
            <w:vAlign w:val="center"/>
          </w:tcPr>
          <w:p w14:paraId="6ED5F062" w14:textId="77777777" w:rsidR="003B345C" w:rsidRPr="00B73AE7" w:rsidRDefault="003B345C" w:rsidP="005F785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0.96</w:t>
            </w:r>
          </w:p>
        </w:tc>
      </w:tr>
      <w:tr w:rsidR="003B345C" w:rsidRPr="00B36FDD" w14:paraId="6D7783C1" w14:textId="77777777" w:rsidTr="003B345C">
        <w:trPr>
          <w:trHeight w:val="454"/>
        </w:trPr>
        <w:tc>
          <w:tcPr>
            <w:tcW w:w="1814" w:type="dxa"/>
            <w:vMerge/>
          </w:tcPr>
          <w:p w14:paraId="15E2703E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AF8B186" w14:textId="3D6339F9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5D</w:t>
            </w:r>
          </w:p>
        </w:tc>
        <w:tc>
          <w:tcPr>
            <w:tcW w:w="1418" w:type="dxa"/>
            <w:vAlign w:val="center"/>
          </w:tcPr>
          <w:p w14:paraId="21BF2198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Hongcheon</w:t>
            </w:r>
            <w:proofErr w:type="spellEnd"/>
          </w:p>
        </w:tc>
        <w:tc>
          <w:tcPr>
            <w:tcW w:w="1191" w:type="dxa"/>
            <w:vAlign w:val="center"/>
          </w:tcPr>
          <w:p w14:paraId="3C789BBC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2252</w:t>
            </w:r>
          </w:p>
        </w:tc>
        <w:tc>
          <w:tcPr>
            <w:tcW w:w="236" w:type="dxa"/>
            <w:vAlign w:val="center"/>
          </w:tcPr>
          <w:p w14:paraId="79FB5B20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3AE3E70B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321.67</w:t>
            </w:r>
          </w:p>
        </w:tc>
        <w:tc>
          <w:tcPr>
            <w:tcW w:w="1247" w:type="dxa"/>
            <w:vAlign w:val="center"/>
          </w:tcPr>
          <w:p w14:paraId="542353C2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6.14</w:t>
            </w:r>
          </w:p>
        </w:tc>
        <w:tc>
          <w:tcPr>
            <w:tcW w:w="1247" w:type="dxa"/>
            <w:vAlign w:val="center"/>
          </w:tcPr>
          <w:p w14:paraId="6A510D3E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0.81</w:t>
            </w:r>
          </w:p>
        </w:tc>
        <w:tc>
          <w:tcPr>
            <w:tcW w:w="1247" w:type="dxa"/>
            <w:vAlign w:val="center"/>
          </w:tcPr>
          <w:p w14:paraId="42760693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16.58</w:t>
            </w:r>
          </w:p>
        </w:tc>
        <w:tc>
          <w:tcPr>
            <w:tcW w:w="1247" w:type="dxa"/>
            <w:vAlign w:val="center"/>
          </w:tcPr>
          <w:p w14:paraId="44E70354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6</w:t>
            </w:r>
          </w:p>
        </w:tc>
      </w:tr>
      <w:tr w:rsidR="003B345C" w:rsidRPr="00B36FDD" w14:paraId="6410381D" w14:textId="77777777" w:rsidTr="003B345C">
        <w:trPr>
          <w:trHeight w:val="454"/>
        </w:trPr>
        <w:tc>
          <w:tcPr>
            <w:tcW w:w="1814" w:type="dxa"/>
          </w:tcPr>
          <w:p w14:paraId="1D0685F1" w14:textId="77777777" w:rsidR="003B345C" w:rsidRPr="00E2432A" w:rsidRDefault="003B345C" w:rsidP="00917D0E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E4D27B9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0F9AE64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55A3DF0F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0AB12D27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4A1DD775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5DF765F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8CD16AC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EEB7737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A492B54" w14:textId="77777777" w:rsidR="003B345C" w:rsidRPr="00B73AE7" w:rsidRDefault="003B345C" w:rsidP="005F785E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3B345C" w:rsidRPr="00B36FDD" w14:paraId="0969F990" w14:textId="77777777" w:rsidTr="003B345C">
        <w:trPr>
          <w:trHeight w:val="454"/>
        </w:trPr>
        <w:tc>
          <w:tcPr>
            <w:tcW w:w="1814" w:type="dxa"/>
            <w:vMerge w:val="restart"/>
          </w:tcPr>
          <w:p w14:paraId="5D45A173" w14:textId="77777777" w:rsidR="003B345C" w:rsidRPr="00E2432A" w:rsidRDefault="003B345C" w:rsidP="00917D0E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9A3863">
              <w:rPr>
                <w:rFonts w:cs="Times New Roman" w:hint="eastAsia"/>
                <w:b/>
                <w:i/>
                <w:sz w:val="22"/>
              </w:rPr>
              <w:t>Tm</w:t>
            </w:r>
            <w:r>
              <w:rPr>
                <w:rFonts w:cs="Times New Roman" w:hint="eastAsia"/>
                <w:b/>
                <w:sz w:val="22"/>
              </w:rPr>
              <w:t>-minor</w:t>
            </w:r>
          </w:p>
        </w:tc>
        <w:tc>
          <w:tcPr>
            <w:tcW w:w="1417" w:type="dxa"/>
            <w:vAlign w:val="center"/>
          </w:tcPr>
          <w:p w14:paraId="534FAEB7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4m</w:t>
            </w:r>
          </w:p>
        </w:tc>
        <w:tc>
          <w:tcPr>
            <w:tcW w:w="1418" w:type="dxa"/>
            <w:vAlign w:val="center"/>
          </w:tcPr>
          <w:p w14:paraId="32EE7893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Gyeongju</w:t>
            </w:r>
            <w:proofErr w:type="spellEnd"/>
          </w:p>
        </w:tc>
        <w:tc>
          <w:tcPr>
            <w:tcW w:w="1191" w:type="dxa"/>
            <w:vAlign w:val="center"/>
          </w:tcPr>
          <w:p w14:paraId="01946DEE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4590</w:t>
            </w:r>
          </w:p>
        </w:tc>
        <w:tc>
          <w:tcPr>
            <w:tcW w:w="236" w:type="dxa"/>
            <w:vAlign w:val="center"/>
          </w:tcPr>
          <w:p w14:paraId="364A04B9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50A40F10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218.71</w:t>
            </w:r>
          </w:p>
        </w:tc>
        <w:tc>
          <w:tcPr>
            <w:tcW w:w="1247" w:type="dxa"/>
            <w:vAlign w:val="center"/>
          </w:tcPr>
          <w:p w14:paraId="40E2C6A8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6.04</w:t>
            </w:r>
          </w:p>
        </w:tc>
        <w:tc>
          <w:tcPr>
            <w:tcW w:w="1247" w:type="dxa"/>
            <w:vAlign w:val="center"/>
          </w:tcPr>
          <w:p w14:paraId="56EBFFCF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0.82</w:t>
            </w:r>
          </w:p>
        </w:tc>
        <w:tc>
          <w:tcPr>
            <w:tcW w:w="1247" w:type="dxa"/>
            <w:vAlign w:val="center"/>
          </w:tcPr>
          <w:p w14:paraId="36C18DCE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13.16</w:t>
            </w:r>
          </w:p>
        </w:tc>
        <w:tc>
          <w:tcPr>
            <w:tcW w:w="1247" w:type="dxa"/>
            <w:vAlign w:val="center"/>
          </w:tcPr>
          <w:p w14:paraId="3A69D700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7</w:t>
            </w:r>
          </w:p>
        </w:tc>
      </w:tr>
      <w:tr w:rsidR="003B345C" w:rsidRPr="00B36FDD" w14:paraId="251F3BB2" w14:textId="77777777" w:rsidTr="003B345C">
        <w:trPr>
          <w:trHeight w:val="454"/>
        </w:trPr>
        <w:tc>
          <w:tcPr>
            <w:tcW w:w="1814" w:type="dxa"/>
            <w:vMerge/>
          </w:tcPr>
          <w:p w14:paraId="4197C5A1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68593CB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5m</w:t>
            </w:r>
          </w:p>
        </w:tc>
        <w:tc>
          <w:tcPr>
            <w:tcW w:w="1418" w:type="dxa"/>
            <w:vAlign w:val="center"/>
          </w:tcPr>
          <w:p w14:paraId="7D83B892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Gyeongju</w:t>
            </w:r>
            <w:proofErr w:type="spellEnd"/>
          </w:p>
        </w:tc>
        <w:tc>
          <w:tcPr>
            <w:tcW w:w="1191" w:type="dxa"/>
            <w:vAlign w:val="center"/>
          </w:tcPr>
          <w:p w14:paraId="414CB38C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55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05</w:t>
            </w:r>
          </w:p>
        </w:tc>
        <w:tc>
          <w:tcPr>
            <w:tcW w:w="236" w:type="dxa"/>
            <w:vAlign w:val="center"/>
          </w:tcPr>
          <w:p w14:paraId="3690DB1A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6E3234BB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227.00</w:t>
            </w:r>
          </w:p>
        </w:tc>
        <w:tc>
          <w:tcPr>
            <w:tcW w:w="1247" w:type="dxa"/>
            <w:vAlign w:val="center"/>
          </w:tcPr>
          <w:p w14:paraId="171DE44B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5.92</w:t>
            </w:r>
          </w:p>
        </w:tc>
        <w:tc>
          <w:tcPr>
            <w:tcW w:w="1247" w:type="dxa"/>
            <w:vAlign w:val="center"/>
          </w:tcPr>
          <w:p w14:paraId="70CBDC8C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0.80</w:t>
            </w:r>
          </w:p>
        </w:tc>
        <w:tc>
          <w:tcPr>
            <w:tcW w:w="1247" w:type="dxa"/>
            <w:vAlign w:val="center"/>
          </w:tcPr>
          <w:p w14:paraId="57D8D5C1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14.40</w:t>
            </w:r>
          </w:p>
        </w:tc>
        <w:tc>
          <w:tcPr>
            <w:tcW w:w="1247" w:type="dxa"/>
            <w:vAlign w:val="center"/>
          </w:tcPr>
          <w:p w14:paraId="348D205C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7</w:t>
            </w:r>
          </w:p>
        </w:tc>
      </w:tr>
      <w:tr w:rsidR="003B345C" w:rsidRPr="00B36FDD" w14:paraId="11415045" w14:textId="77777777" w:rsidTr="003B345C">
        <w:trPr>
          <w:trHeight w:val="454"/>
        </w:trPr>
        <w:tc>
          <w:tcPr>
            <w:tcW w:w="1814" w:type="dxa"/>
            <w:vMerge/>
          </w:tcPr>
          <w:p w14:paraId="3A41E013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C3E0C87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6m</w:t>
            </w:r>
          </w:p>
        </w:tc>
        <w:tc>
          <w:tcPr>
            <w:tcW w:w="1418" w:type="dxa"/>
            <w:vAlign w:val="center"/>
          </w:tcPr>
          <w:p w14:paraId="43733F6E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Gyeongju</w:t>
            </w:r>
            <w:proofErr w:type="spellEnd"/>
          </w:p>
        </w:tc>
        <w:tc>
          <w:tcPr>
            <w:tcW w:w="1191" w:type="dxa"/>
            <w:vAlign w:val="center"/>
          </w:tcPr>
          <w:p w14:paraId="37553521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4858</w:t>
            </w:r>
          </w:p>
        </w:tc>
        <w:tc>
          <w:tcPr>
            <w:tcW w:w="236" w:type="dxa"/>
            <w:vAlign w:val="center"/>
          </w:tcPr>
          <w:p w14:paraId="5AE4087B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79263A2F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347.56</w:t>
            </w:r>
          </w:p>
        </w:tc>
        <w:tc>
          <w:tcPr>
            <w:tcW w:w="1247" w:type="dxa"/>
            <w:vAlign w:val="center"/>
          </w:tcPr>
          <w:p w14:paraId="4A9325AB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6.36</w:t>
            </w:r>
          </w:p>
        </w:tc>
        <w:tc>
          <w:tcPr>
            <w:tcW w:w="1247" w:type="dxa"/>
            <w:vAlign w:val="center"/>
          </w:tcPr>
          <w:p w14:paraId="0A18F00F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0.83</w:t>
            </w:r>
          </w:p>
        </w:tc>
        <w:tc>
          <w:tcPr>
            <w:tcW w:w="1247" w:type="dxa"/>
            <w:vAlign w:val="center"/>
          </w:tcPr>
          <w:p w14:paraId="79BE283E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18.64</w:t>
            </w:r>
          </w:p>
        </w:tc>
        <w:tc>
          <w:tcPr>
            <w:tcW w:w="1247" w:type="dxa"/>
            <w:vAlign w:val="center"/>
          </w:tcPr>
          <w:p w14:paraId="0F1AC697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6</w:t>
            </w:r>
          </w:p>
        </w:tc>
      </w:tr>
      <w:tr w:rsidR="003B345C" w:rsidRPr="00B36FDD" w14:paraId="6C9568BA" w14:textId="77777777" w:rsidTr="003B345C">
        <w:trPr>
          <w:trHeight w:val="454"/>
        </w:trPr>
        <w:tc>
          <w:tcPr>
            <w:tcW w:w="1814" w:type="dxa"/>
            <w:vMerge/>
          </w:tcPr>
          <w:p w14:paraId="11B13080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59E5246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1m</w:t>
            </w:r>
          </w:p>
        </w:tc>
        <w:tc>
          <w:tcPr>
            <w:tcW w:w="1418" w:type="dxa"/>
            <w:vAlign w:val="center"/>
          </w:tcPr>
          <w:p w14:paraId="35C734FA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Hongcheon</w:t>
            </w:r>
            <w:proofErr w:type="spellEnd"/>
          </w:p>
        </w:tc>
        <w:tc>
          <w:tcPr>
            <w:tcW w:w="1191" w:type="dxa"/>
            <w:vAlign w:val="center"/>
          </w:tcPr>
          <w:p w14:paraId="364823BA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208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236" w:type="dxa"/>
            <w:vAlign w:val="center"/>
          </w:tcPr>
          <w:p w14:paraId="088F664C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00542F48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280.67</w:t>
            </w:r>
          </w:p>
        </w:tc>
        <w:tc>
          <w:tcPr>
            <w:tcW w:w="1247" w:type="dxa"/>
            <w:vAlign w:val="center"/>
          </w:tcPr>
          <w:p w14:paraId="38A67D14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6.71</w:t>
            </w:r>
          </w:p>
        </w:tc>
        <w:tc>
          <w:tcPr>
            <w:tcW w:w="1247" w:type="dxa"/>
            <w:vAlign w:val="center"/>
          </w:tcPr>
          <w:p w14:paraId="66192A47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0.86</w:t>
            </w:r>
          </w:p>
        </w:tc>
        <w:tc>
          <w:tcPr>
            <w:tcW w:w="1247" w:type="dxa"/>
            <w:vAlign w:val="center"/>
          </w:tcPr>
          <w:p w14:paraId="6E77CEFD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19.75</w:t>
            </w:r>
          </w:p>
        </w:tc>
        <w:tc>
          <w:tcPr>
            <w:tcW w:w="1247" w:type="dxa"/>
            <w:vAlign w:val="center"/>
          </w:tcPr>
          <w:p w14:paraId="054CC104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5</w:t>
            </w:r>
          </w:p>
        </w:tc>
      </w:tr>
      <w:tr w:rsidR="003B345C" w:rsidRPr="00B36FDD" w14:paraId="61C030C7" w14:textId="77777777" w:rsidTr="003B345C">
        <w:trPr>
          <w:trHeight w:val="454"/>
        </w:trPr>
        <w:tc>
          <w:tcPr>
            <w:tcW w:w="1814" w:type="dxa"/>
            <w:vMerge/>
          </w:tcPr>
          <w:p w14:paraId="3ADFA334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084D0A4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3m</w:t>
            </w:r>
          </w:p>
        </w:tc>
        <w:tc>
          <w:tcPr>
            <w:tcW w:w="1418" w:type="dxa"/>
            <w:vAlign w:val="center"/>
          </w:tcPr>
          <w:p w14:paraId="7244F9BE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Hongcheon</w:t>
            </w:r>
            <w:proofErr w:type="spellEnd"/>
          </w:p>
        </w:tc>
        <w:tc>
          <w:tcPr>
            <w:tcW w:w="1191" w:type="dxa"/>
            <w:vAlign w:val="center"/>
          </w:tcPr>
          <w:p w14:paraId="5B2DE9E1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>
              <w:rPr>
                <w:rFonts w:eastAsia="맑은 고딕" w:cs="Times New Roman" w:hint="eastAsia"/>
                <w:color w:val="000000"/>
                <w:sz w:val="22"/>
              </w:rPr>
              <w:t>2247</w:t>
            </w:r>
          </w:p>
        </w:tc>
        <w:tc>
          <w:tcPr>
            <w:tcW w:w="236" w:type="dxa"/>
            <w:vAlign w:val="center"/>
          </w:tcPr>
          <w:p w14:paraId="0B724052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391A4CA0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294.67</w:t>
            </w:r>
          </w:p>
        </w:tc>
        <w:tc>
          <w:tcPr>
            <w:tcW w:w="1247" w:type="dxa"/>
            <w:vAlign w:val="center"/>
          </w:tcPr>
          <w:p w14:paraId="40FA70DD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6.89</w:t>
            </w:r>
          </w:p>
        </w:tc>
        <w:tc>
          <w:tcPr>
            <w:tcW w:w="1247" w:type="dxa"/>
            <w:vAlign w:val="center"/>
          </w:tcPr>
          <w:p w14:paraId="62C8A6D9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0.88</w:t>
            </w:r>
          </w:p>
        </w:tc>
        <w:tc>
          <w:tcPr>
            <w:tcW w:w="1247" w:type="dxa"/>
            <w:vAlign w:val="center"/>
          </w:tcPr>
          <w:p w14:paraId="46B5C77F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20.05</w:t>
            </w:r>
          </w:p>
        </w:tc>
        <w:tc>
          <w:tcPr>
            <w:tcW w:w="1247" w:type="dxa"/>
            <w:vAlign w:val="center"/>
          </w:tcPr>
          <w:p w14:paraId="46B325DC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4</w:t>
            </w:r>
          </w:p>
        </w:tc>
      </w:tr>
      <w:tr w:rsidR="003B345C" w:rsidRPr="00B36FDD" w14:paraId="5D30F047" w14:textId="77777777" w:rsidTr="003B345C">
        <w:trPr>
          <w:trHeight w:val="454"/>
        </w:trPr>
        <w:tc>
          <w:tcPr>
            <w:tcW w:w="1814" w:type="dxa"/>
            <w:vMerge/>
          </w:tcPr>
          <w:p w14:paraId="251C238D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38CA938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4m</w:t>
            </w:r>
          </w:p>
        </w:tc>
        <w:tc>
          <w:tcPr>
            <w:tcW w:w="1418" w:type="dxa"/>
            <w:vAlign w:val="center"/>
          </w:tcPr>
          <w:p w14:paraId="0644B0C0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Hongcheon</w:t>
            </w:r>
            <w:proofErr w:type="spellEnd"/>
          </w:p>
        </w:tc>
        <w:tc>
          <w:tcPr>
            <w:tcW w:w="1191" w:type="dxa"/>
            <w:vAlign w:val="center"/>
          </w:tcPr>
          <w:p w14:paraId="143D5C57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B36FDD">
              <w:rPr>
                <w:rFonts w:eastAsia="맑은 고딕" w:cs="Times New Roman"/>
                <w:color w:val="000000"/>
                <w:sz w:val="22"/>
              </w:rPr>
              <w:t>1894</w:t>
            </w:r>
          </w:p>
        </w:tc>
        <w:tc>
          <w:tcPr>
            <w:tcW w:w="236" w:type="dxa"/>
            <w:vAlign w:val="center"/>
          </w:tcPr>
          <w:p w14:paraId="110C3DFD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1DB2D839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266.81</w:t>
            </w:r>
          </w:p>
        </w:tc>
        <w:tc>
          <w:tcPr>
            <w:tcW w:w="1247" w:type="dxa"/>
            <w:vAlign w:val="center"/>
          </w:tcPr>
          <w:p w14:paraId="711DB6DB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6.42</w:t>
            </w:r>
          </w:p>
        </w:tc>
        <w:tc>
          <w:tcPr>
            <w:tcW w:w="1247" w:type="dxa"/>
            <w:vAlign w:val="center"/>
          </w:tcPr>
          <w:p w14:paraId="1BFCD996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0.84</w:t>
            </w:r>
          </w:p>
        </w:tc>
        <w:tc>
          <w:tcPr>
            <w:tcW w:w="1247" w:type="dxa"/>
            <w:vAlign w:val="center"/>
          </w:tcPr>
          <w:p w14:paraId="4E3403DE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21.02</w:t>
            </w:r>
          </w:p>
        </w:tc>
        <w:tc>
          <w:tcPr>
            <w:tcW w:w="1247" w:type="dxa"/>
            <w:vAlign w:val="center"/>
          </w:tcPr>
          <w:p w14:paraId="3C853437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6</w:t>
            </w:r>
          </w:p>
        </w:tc>
      </w:tr>
      <w:tr w:rsidR="003B345C" w:rsidRPr="00B36FDD" w14:paraId="6CD64E30" w14:textId="77777777" w:rsidTr="003B345C">
        <w:trPr>
          <w:trHeight w:val="454"/>
        </w:trPr>
        <w:tc>
          <w:tcPr>
            <w:tcW w:w="1814" w:type="dxa"/>
            <w:vMerge/>
          </w:tcPr>
          <w:p w14:paraId="397ECCE1" w14:textId="77777777" w:rsidR="003B345C" w:rsidRPr="00B36FDD" w:rsidRDefault="003B345C" w:rsidP="005F6448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0869B98" w14:textId="77777777" w:rsidR="003B345C" w:rsidRPr="00E2432A" w:rsidRDefault="003B345C" w:rsidP="00917D0E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6m</w:t>
            </w:r>
          </w:p>
        </w:tc>
        <w:tc>
          <w:tcPr>
            <w:tcW w:w="1418" w:type="dxa"/>
            <w:vAlign w:val="center"/>
          </w:tcPr>
          <w:p w14:paraId="570BF779" w14:textId="77777777" w:rsidR="003B345C" w:rsidRPr="00B36FDD" w:rsidRDefault="003B345C" w:rsidP="00B36FDD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proofErr w:type="spellStart"/>
            <w:r w:rsidRPr="00B36FDD">
              <w:rPr>
                <w:rFonts w:eastAsia="맑은 고딕" w:cs="Times New Roman"/>
                <w:color w:val="000000"/>
                <w:sz w:val="22"/>
              </w:rPr>
              <w:t>Hongcheon</w:t>
            </w:r>
            <w:proofErr w:type="spellEnd"/>
          </w:p>
        </w:tc>
        <w:tc>
          <w:tcPr>
            <w:tcW w:w="1191" w:type="dxa"/>
            <w:vAlign w:val="center"/>
          </w:tcPr>
          <w:p w14:paraId="0121D452" w14:textId="77777777" w:rsidR="003B345C" w:rsidRPr="00B36FDD" w:rsidRDefault="003B345C" w:rsidP="003B345C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>
              <w:rPr>
                <w:rFonts w:eastAsia="맑은 고딕" w:cs="Times New Roman" w:hint="eastAsia"/>
                <w:color w:val="000000"/>
                <w:sz w:val="22"/>
              </w:rPr>
              <w:t>4323</w:t>
            </w:r>
          </w:p>
        </w:tc>
        <w:tc>
          <w:tcPr>
            <w:tcW w:w="236" w:type="dxa"/>
            <w:vAlign w:val="center"/>
          </w:tcPr>
          <w:p w14:paraId="09DB0ED5" w14:textId="77777777" w:rsidR="003B345C" w:rsidRPr="00723DDF" w:rsidRDefault="003B345C" w:rsidP="00723DDF">
            <w:pPr>
              <w:rPr>
                <w:rFonts w:eastAsia="맑은 고딕" w:cs="Times New Roman"/>
                <w:color w:val="000000"/>
                <w:sz w:val="8"/>
              </w:rPr>
            </w:pPr>
          </w:p>
        </w:tc>
        <w:tc>
          <w:tcPr>
            <w:tcW w:w="1247" w:type="dxa"/>
            <w:vAlign w:val="center"/>
          </w:tcPr>
          <w:p w14:paraId="33D4A7F8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272.88</w:t>
            </w:r>
          </w:p>
        </w:tc>
        <w:tc>
          <w:tcPr>
            <w:tcW w:w="1247" w:type="dxa"/>
            <w:vAlign w:val="center"/>
          </w:tcPr>
          <w:p w14:paraId="003CA8FB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6.60</w:t>
            </w:r>
          </w:p>
        </w:tc>
        <w:tc>
          <w:tcPr>
            <w:tcW w:w="1247" w:type="dxa"/>
            <w:vAlign w:val="center"/>
          </w:tcPr>
          <w:p w14:paraId="322B52C7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0.84</w:t>
            </w:r>
          </w:p>
        </w:tc>
        <w:tc>
          <w:tcPr>
            <w:tcW w:w="1247" w:type="dxa"/>
            <w:vAlign w:val="center"/>
          </w:tcPr>
          <w:p w14:paraId="43137738" w14:textId="77777777" w:rsidR="003B345C" w:rsidRPr="00172264" w:rsidRDefault="003B345C" w:rsidP="005F785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18.63</w:t>
            </w:r>
          </w:p>
        </w:tc>
        <w:tc>
          <w:tcPr>
            <w:tcW w:w="1247" w:type="dxa"/>
            <w:vAlign w:val="center"/>
          </w:tcPr>
          <w:p w14:paraId="5CD18488" w14:textId="77777777" w:rsidR="003B345C" w:rsidRPr="00B73AE7" w:rsidRDefault="003B345C" w:rsidP="00C107E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73AE7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cs="Times New Roman" w:hint="eastAsia"/>
                <w:color w:val="000000"/>
                <w:sz w:val="22"/>
              </w:rPr>
              <w:t>5</w:t>
            </w:r>
          </w:p>
        </w:tc>
      </w:tr>
    </w:tbl>
    <w:p w14:paraId="081453DC" w14:textId="39CCBE3E" w:rsidR="003B345C" w:rsidRPr="00A74B54" w:rsidRDefault="003B345C" w:rsidP="003B345C">
      <w:pPr>
        <w:spacing w:line="360" w:lineRule="auto"/>
        <w:rPr>
          <w:rFonts w:ascii="Times New Roman" w:hAnsi="Times New Roman" w:cs="Times New Roman"/>
          <w:sz w:val="22"/>
        </w:rPr>
      </w:pPr>
      <w:r w:rsidRPr="00A74B54">
        <w:rPr>
          <w:rFonts w:ascii="Times New Roman" w:hAnsi="Times New Roman" w:cs="Times New Roman" w:hint="eastAsia"/>
          <w:i/>
          <w:sz w:val="22"/>
          <w:vertAlign w:val="superscript"/>
        </w:rPr>
        <w:t>*</w:t>
      </w:r>
      <w:r w:rsidRPr="00A74B54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SR. No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Sequence reads number</w:t>
      </w:r>
      <w:r>
        <w:rPr>
          <w:rFonts w:ascii="Times New Roman" w:hAnsi="Times New Roman" w:cs="Times New Roman"/>
          <w:sz w:val="22"/>
        </w:rPr>
        <w:br/>
      </w:r>
      <w:r w:rsidRPr="003B345C">
        <w:rPr>
          <w:rFonts w:ascii="Times New Roman" w:hAnsi="Times New Roman" w:cs="Times New Roman"/>
          <w:sz w:val="22"/>
          <w:vertAlign w:val="superscript"/>
        </w:rPr>
        <w:t>†</w:t>
      </w:r>
      <w:r w:rsidRPr="00B36FDD">
        <w:rPr>
          <w:rFonts w:ascii="Times New Roman" w:hAnsi="Times New Roman" w:cs="Times New Roman"/>
          <w:sz w:val="22"/>
        </w:rPr>
        <w:t>PD: phylogenet</w:t>
      </w:r>
      <w:r>
        <w:rPr>
          <w:rFonts w:ascii="Times New Roman" w:hAnsi="Times New Roman" w:cs="Times New Roman"/>
          <w:sz w:val="22"/>
        </w:rPr>
        <w:t xml:space="preserve">ic diversity index </w:t>
      </w:r>
      <w:r>
        <w:rPr>
          <w:rFonts w:ascii="Times New Roman" w:hAnsi="Times New Roman" w:cs="Times New Roman" w:hint="eastAsia"/>
          <w:sz w:val="22"/>
        </w:rPr>
        <w:t>(Faith, 1992)</w:t>
      </w:r>
      <w:r w:rsidRPr="00B36FDD">
        <w:rPr>
          <w:rFonts w:ascii="Times New Roman" w:hAnsi="Times New Roman" w:cs="Times New Roman"/>
          <w:sz w:val="22"/>
        </w:rPr>
        <w:t>.</w:t>
      </w:r>
    </w:p>
    <w:p w14:paraId="74828025" w14:textId="77777777" w:rsidR="005F6448" w:rsidRPr="00B36FDD" w:rsidRDefault="005F6448" w:rsidP="005F6448">
      <w:pPr>
        <w:spacing w:line="360" w:lineRule="auto"/>
        <w:rPr>
          <w:rFonts w:ascii="Times New Roman" w:hAnsi="Times New Roman" w:cs="Times New Roman"/>
          <w:sz w:val="22"/>
        </w:rPr>
      </w:pPr>
    </w:p>
    <w:sectPr w:rsidR="005F6448" w:rsidRPr="00B36FDD" w:rsidSect="005F644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11A4E" w14:textId="77777777" w:rsidR="00580981" w:rsidRDefault="00580981" w:rsidP="00862B5D">
      <w:pPr>
        <w:spacing w:after="0" w:line="240" w:lineRule="auto"/>
      </w:pPr>
      <w:r>
        <w:separator/>
      </w:r>
    </w:p>
  </w:endnote>
  <w:endnote w:type="continuationSeparator" w:id="0">
    <w:p w14:paraId="34D55A19" w14:textId="77777777" w:rsidR="00580981" w:rsidRDefault="00580981" w:rsidP="0086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0CED" w14:textId="77777777" w:rsidR="00580981" w:rsidRDefault="00580981" w:rsidP="00862B5D">
      <w:pPr>
        <w:spacing w:after="0" w:line="240" w:lineRule="auto"/>
      </w:pPr>
      <w:r>
        <w:separator/>
      </w:r>
    </w:p>
  </w:footnote>
  <w:footnote w:type="continuationSeparator" w:id="0">
    <w:p w14:paraId="36E9A9E3" w14:textId="77777777" w:rsidR="00580981" w:rsidRDefault="00580981" w:rsidP="0086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8"/>
    <w:rsid w:val="00005DDE"/>
    <w:rsid w:val="000105EC"/>
    <w:rsid w:val="00066449"/>
    <w:rsid w:val="00172264"/>
    <w:rsid w:val="00260F36"/>
    <w:rsid w:val="00345580"/>
    <w:rsid w:val="00352C8B"/>
    <w:rsid w:val="00383726"/>
    <w:rsid w:val="003B345C"/>
    <w:rsid w:val="00410713"/>
    <w:rsid w:val="00480A38"/>
    <w:rsid w:val="0056124D"/>
    <w:rsid w:val="00580981"/>
    <w:rsid w:val="005C1AB6"/>
    <w:rsid w:val="005D05A5"/>
    <w:rsid w:val="005F6448"/>
    <w:rsid w:val="005F785E"/>
    <w:rsid w:val="006447D6"/>
    <w:rsid w:val="006543FF"/>
    <w:rsid w:val="00723B9D"/>
    <w:rsid w:val="00723DDF"/>
    <w:rsid w:val="008418CB"/>
    <w:rsid w:val="00862B5D"/>
    <w:rsid w:val="00991883"/>
    <w:rsid w:val="009A3863"/>
    <w:rsid w:val="00A00350"/>
    <w:rsid w:val="00A27CB1"/>
    <w:rsid w:val="00A57B8A"/>
    <w:rsid w:val="00B36FDD"/>
    <w:rsid w:val="00B73AE7"/>
    <w:rsid w:val="00B875AE"/>
    <w:rsid w:val="00BF2219"/>
    <w:rsid w:val="00C107E3"/>
    <w:rsid w:val="00D02DF3"/>
    <w:rsid w:val="00DA6C9E"/>
    <w:rsid w:val="00DB6CCD"/>
    <w:rsid w:val="00DE44D4"/>
    <w:rsid w:val="00F10592"/>
    <w:rsid w:val="00F83055"/>
    <w:rsid w:val="00FA4629"/>
    <w:rsid w:val="00FA655A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78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2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2B5D"/>
  </w:style>
  <w:style w:type="paragraph" w:styleId="a5">
    <w:name w:val="footer"/>
    <w:basedOn w:val="a"/>
    <w:link w:val="Char0"/>
    <w:uiPriority w:val="99"/>
    <w:unhideWhenUsed/>
    <w:rsid w:val="00862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2B5D"/>
  </w:style>
  <w:style w:type="table" w:customStyle="1" w:styleId="a6">
    <w:name w:val="논문용"/>
    <w:basedOn w:val="a1"/>
    <w:uiPriority w:val="99"/>
    <w:rsid w:val="00383726"/>
    <w:pPr>
      <w:spacing w:after="0" w:line="240" w:lineRule="auto"/>
      <w:jc w:val="left"/>
    </w:pPr>
    <w:rPr>
      <w:rFonts w:ascii="Times New Roman" w:hAnsi="Times New Roman"/>
    </w:rPr>
    <w:tblPr>
      <w:tblBorders>
        <w:top w:val="double" w:sz="4" w:space="0" w:color="auto"/>
        <w:bottom w:val="doub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36F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6F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1AB6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C1AB6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a0"/>
    <w:link w:val="a9"/>
    <w:uiPriority w:val="99"/>
    <w:semiHidden/>
    <w:rsid w:val="005C1AB6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C1AB6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a"/>
    <w:uiPriority w:val="99"/>
    <w:semiHidden/>
    <w:rsid w:val="005C1AB6"/>
    <w:rPr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2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62B5D"/>
  </w:style>
  <w:style w:type="paragraph" w:styleId="a5">
    <w:name w:val="footer"/>
    <w:basedOn w:val="a"/>
    <w:link w:val="Char0"/>
    <w:uiPriority w:val="99"/>
    <w:unhideWhenUsed/>
    <w:rsid w:val="00862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62B5D"/>
  </w:style>
  <w:style w:type="table" w:customStyle="1" w:styleId="a6">
    <w:name w:val="논문용"/>
    <w:basedOn w:val="a1"/>
    <w:uiPriority w:val="99"/>
    <w:rsid w:val="00383726"/>
    <w:pPr>
      <w:spacing w:after="0" w:line="240" w:lineRule="auto"/>
      <w:jc w:val="left"/>
    </w:pPr>
    <w:rPr>
      <w:rFonts w:ascii="Times New Roman" w:hAnsi="Times New Roman"/>
    </w:rPr>
    <w:tblPr>
      <w:tblBorders>
        <w:top w:val="double" w:sz="4" w:space="0" w:color="auto"/>
        <w:bottom w:val="doub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36F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36FD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1AB6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C1AB6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a0"/>
    <w:link w:val="a9"/>
    <w:uiPriority w:val="99"/>
    <w:semiHidden/>
    <w:rsid w:val="005C1AB6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C1AB6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a"/>
    <w:uiPriority w:val="99"/>
    <w:semiHidden/>
    <w:rsid w:val="005C1AB6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Man</cp:lastModifiedBy>
  <cp:revision>4</cp:revision>
  <cp:lastPrinted>2015-07-23T01:04:00Z</cp:lastPrinted>
  <dcterms:created xsi:type="dcterms:W3CDTF">2016-09-12T01:50:00Z</dcterms:created>
  <dcterms:modified xsi:type="dcterms:W3CDTF">2016-11-09T10:15:00Z</dcterms:modified>
</cp:coreProperties>
</file>