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7B" w:rsidRPr="00B76907" w:rsidRDefault="00C65B47" w:rsidP="00416C7B">
      <w:pPr>
        <w:spacing w:line="480" w:lineRule="auto"/>
        <w:contextualSpacing/>
        <w:jc w:val="both"/>
        <w:rPr>
          <w:b/>
          <w:lang w:val="en-GB"/>
        </w:rPr>
      </w:pPr>
      <w:proofErr w:type="gramStart"/>
      <w:r>
        <w:rPr>
          <w:b/>
          <w:lang w:val="en-GB"/>
        </w:rPr>
        <w:t>S3 Appendix</w:t>
      </w:r>
      <w:r w:rsidR="00416C7B" w:rsidRPr="00B76907">
        <w:rPr>
          <w:b/>
          <w:lang w:val="en-GB"/>
        </w:rPr>
        <w:t>.</w:t>
      </w:r>
      <w:proofErr w:type="gramEnd"/>
      <w:r w:rsidR="00416C7B" w:rsidRPr="00B76907">
        <w:rPr>
          <w:b/>
          <w:lang w:val="en-GB"/>
        </w:rPr>
        <w:t xml:space="preserve"> Mean values and standard deviation (SD) of the continuous independent variables for each category of sampled site.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2700"/>
        <w:gridCol w:w="1478"/>
        <w:gridCol w:w="1100"/>
        <w:gridCol w:w="1289"/>
        <w:gridCol w:w="1373"/>
      </w:tblGrid>
      <w:tr w:rsidR="00416C7B" w:rsidRPr="00C95F32" w:rsidTr="00593FD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Mean + SD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Categories of sampled sites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Altitude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E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 xml:space="preserve">Conserved alpine vegetation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2122,3 (±94)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26 (±16)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 xml:space="preserve"> -0,4 (±0,6)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-0,05 (±0,77)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 xml:space="preserve">Managed alpine vegetation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1806,3 (±342)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19,8 (±9)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-0,7 (±0,4)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-0,1 (±0,58)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Conserved spruce forests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1386,1 (±140)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32,5 (±5)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-0,6 (±0,5)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-0,28 (±0,6)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 xml:space="preserve">Managed spruce forests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1188,4(±159)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26,6 (±8)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0,6 (±0,6)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-0,2 (±0,5)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 xml:space="preserve">Conserved mixed forests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1052,6(±120)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29,3 (±12)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0,3 (±0,5)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0,05 (±0,8)</w:t>
            </w:r>
          </w:p>
        </w:tc>
      </w:tr>
      <w:tr w:rsidR="00416C7B" w:rsidRPr="00C95F32" w:rsidTr="00593FD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 xml:space="preserve">Managed mixed forests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1017,9 (±155)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29 (±14)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0,001 (±0,7)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C7B" w:rsidRPr="00C95F32" w:rsidRDefault="00416C7B" w:rsidP="00593FD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C95F32">
              <w:rPr>
                <w:color w:val="000000"/>
                <w:sz w:val="20"/>
                <w:szCs w:val="20"/>
              </w:rPr>
              <w:t>0,13 (±0,8)</w:t>
            </w:r>
          </w:p>
        </w:tc>
      </w:tr>
    </w:tbl>
    <w:p w:rsidR="00E409E7" w:rsidRDefault="00E409E7">
      <w:bookmarkStart w:id="0" w:name="_GoBack"/>
      <w:bookmarkEnd w:id="0"/>
    </w:p>
    <w:sectPr w:rsidR="00E409E7" w:rsidSect="00A549C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1E" w:rsidRDefault="004B0A1E">
      <w:r>
        <w:separator/>
      </w:r>
    </w:p>
  </w:endnote>
  <w:endnote w:type="continuationSeparator" w:id="0">
    <w:p w:rsidR="004B0A1E" w:rsidRDefault="004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Default="00416C7B" w:rsidP="00923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924" w:rsidRDefault="004B0A1E" w:rsidP="00923A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Default="00416C7B" w:rsidP="00923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28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924" w:rsidRDefault="004B0A1E" w:rsidP="00923A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1E" w:rsidRDefault="004B0A1E">
      <w:r>
        <w:separator/>
      </w:r>
    </w:p>
  </w:footnote>
  <w:footnote w:type="continuationSeparator" w:id="0">
    <w:p w:rsidR="004B0A1E" w:rsidRDefault="004B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4" w:rsidRPr="002B777C" w:rsidRDefault="004B0A1E" w:rsidP="002B777C">
    <w:pPr>
      <w:pStyle w:val="Header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2"/>
    <w:rsid w:val="00416C7B"/>
    <w:rsid w:val="004B0A1E"/>
    <w:rsid w:val="007C1113"/>
    <w:rsid w:val="009175A5"/>
    <w:rsid w:val="00AA25CC"/>
    <w:rsid w:val="00B76907"/>
    <w:rsid w:val="00B85562"/>
    <w:rsid w:val="00B8590A"/>
    <w:rsid w:val="00C65B47"/>
    <w:rsid w:val="00D2328D"/>
    <w:rsid w:val="00E409E7"/>
    <w:rsid w:val="00E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C7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C7B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16C7B"/>
  </w:style>
  <w:style w:type="character" w:styleId="LineNumber">
    <w:name w:val="line number"/>
    <w:basedOn w:val="DefaultParagraphFont"/>
    <w:uiPriority w:val="99"/>
    <w:semiHidden/>
    <w:unhideWhenUsed/>
    <w:rsid w:val="0041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C7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6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C7B"/>
    <w:rPr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416C7B"/>
  </w:style>
  <w:style w:type="character" w:styleId="LineNumber">
    <w:name w:val="line number"/>
    <w:basedOn w:val="DefaultParagraphFont"/>
    <w:uiPriority w:val="99"/>
    <w:semiHidden/>
    <w:unhideWhenUsed/>
    <w:rsid w:val="0041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TEAM OS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7</cp:revision>
  <dcterms:created xsi:type="dcterms:W3CDTF">2015-07-30T17:51:00Z</dcterms:created>
  <dcterms:modified xsi:type="dcterms:W3CDTF">2015-12-14T08:29:00Z</dcterms:modified>
</cp:coreProperties>
</file>