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05E0" w14:textId="14508336" w:rsidR="00573E79" w:rsidRPr="00D17D46" w:rsidRDefault="008668BA" w:rsidP="00573E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Supporting</w:t>
      </w:r>
      <w:r w:rsidR="00695BB4">
        <w:rPr>
          <w:rFonts w:ascii="Times New Roman" w:hAnsi="Times New Roman" w:cs="Times New Roman"/>
          <w:sz w:val="32"/>
          <w:szCs w:val="32"/>
        </w:rPr>
        <w:t xml:space="preserve"> </w:t>
      </w:r>
      <w:r w:rsidR="006337CB">
        <w:rPr>
          <w:rFonts w:ascii="Times New Roman" w:hAnsi="Times New Roman" w:cs="Times New Roman"/>
          <w:sz w:val="32"/>
          <w:szCs w:val="32"/>
        </w:rPr>
        <w:t>I</w:t>
      </w:r>
      <w:r w:rsidR="00695BB4">
        <w:rPr>
          <w:rFonts w:ascii="Times New Roman" w:hAnsi="Times New Roman" w:cs="Times New Roman"/>
          <w:sz w:val="32"/>
          <w:szCs w:val="32"/>
        </w:rPr>
        <w:t>nformation</w:t>
      </w:r>
      <w:r w:rsidR="00573E79" w:rsidRPr="00D17D4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222A88" w14:textId="77777777" w:rsidR="00573E79" w:rsidRPr="003F1502" w:rsidRDefault="00573E79" w:rsidP="00573E79">
      <w:pPr>
        <w:jc w:val="center"/>
        <w:rPr>
          <w:rFonts w:ascii="Times New Roman" w:hAnsi="Times New Roman" w:cs="Times New Roman"/>
        </w:rPr>
      </w:pPr>
    </w:p>
    <w:p w14:paraId="54C67A2C" w14:textId="77777777" w:rsidR="003A4A0C" w:rsidRPr="00750F9B" w:rsidRDefault="00CE5C12" w:rsidP="003A4A0C">
      <w:pPr>
        <w:pStyle w:val="Title"/>
        <w:rPr>
          <w:sz w:val="28"/>
          <w:szCs w:val="28"/>
        </w:rPr>
      </w:pPr>
      <w:r w:rsidRPr="00750F9B">
        <w:rPr>
          <w:sz w:val="28"/>
          <w:szCs w:val="28"/>
        </w:rPr>
        <w:t xml:space="preserve">Human collective intelligence under </w:t>
      </w:r>
      <w:r w:rsidR="0000791F" w:rsidRPr="00750F9B">
        <w:rPr>
          <w:sz w:val="28"/>
          <w:szCs w:val="28"/>
        </w:rPr>
        <w:t xml:space="preserve">dual </w:t>
      </w:r>
      <w:r w:rsidRPr="00750F9B">
        <w:rPr>
          <w:sz w:val="28"/>
          <w:szCs w:val="28"/>
        </w:rPr>
        <w:t>exploration-exploitation dilemmas</w:t>
      </w:r>
    </w:p>
    <w:p w14:paraId="5D49D0DC" w14:textId="77777777" w:rsidR="00C461C9" w:rsidRPr="00750F9B" w:rsidRDefault="00C461C9" w:rsidP="00573E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E70D2" w14:textId="77777777" w:rsidR="00623F4D" w:rsidRPr="006F0E8B" w:rsidRDefault="00573E79" w:rsidP="00573E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E8B">
        <w:rPr>
          <w:rFonts w:ascii="Times New Roman" w:hAnsi="Times New Roman" w:cs="Times New Roman"/>
          <w:sz w:val="28"/>
          <w:szCs w:val="28"/>
        </w:rPr>
        <w:t>Toyokawa</w:t>
      </w:r>
      <w:proofErr w:type="spellEnd"/>
      <w:r w:rsidR="00D774B8" w:rsidRPr="006F0E8B">
        <w:rPr>
          <w:rFonts w:ascii="Times New Roman" w:hAnsi="Times New Roman" w:cs="Times New Roman"/>
          <w:sz w:val="28"/>
          <w:szCs w:val="28"/>
        </w:rPr>
        <w:t>, W.</w:t>
      </w:r>
      <w:r w:rsidRPr="006F0E8B">
        <w:rPr>
          <w:rFonts w:ascii="Times New Roman" w:hAnsi="Times New Roman" w:cs="Times New Roman"/>
          <w:sz w:val="28"/>
          <w:szCs w:val="28"/>
        </w:rPr>
        <w:t>, Kim</w:t>
      </w:r>
      <w:r w:rsidR="00D774B8" w:rsidRPr="006F0E8B">
        <w:rPr>
          <w:rFonts w:ascii="Times New Roman" w:hAnsi="Times New Roman" w:cs="Times New Roman"/>
          <w:sz w:val="28"/>
          <w:szCs w:val="28"/>
        </w:rPr>
        <w:t>, H.</w:t>
      </w:r>
      <w:r w:rsidRPr="006F0E8B">
        <w:rPr>
          <w:rFonts w:ascii="Times New Roman" w:hAnsi="Times New Roman" w:cs="Times New Roman"/>
          <w:sz w:val="28"/>
          <w:szCs w:val="28"/>
        </w:rPr>
        <w:t xml:space="preserve"> &amp; Kameda</w:t>
      </w:r>
      <w:r w:rsidR="00D774B8" w:rsidRPr="006F0E8B">
        <w:rPr>
          <w:rFonts w:ascii="Times New Roman" w:hAnsi="Times New Roman" w:cs="Times New Roman"/>
          <w:sz w:val="28"/>
          <w:szCs w:val="28"/>
        </w:rPr>
        <w:t>, T.</w:t>
      </w:r>
      <w:proofErr w:type="gramEnd"/>
    </w:p>
    <w:p w14:paraId="379B0D85" w14:textId="77777777" w:rsidR="00573E79" w:rsidRPr="00750F9B" w:rsidRDefault="00573E79" w:rsidP="00573E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626A14" w14:textId="77777777" w:rsidR="00573E79" w:rsidRPr="00750F9B" w:rsidRDefault="00573E79" w:rsidP="00573E79">
      <w:pPr>
        <w:jc w:val="center"/>
        <w:rPr>
          <w:rFonts w:ascii="Times New Roman" w:hAnsi="Times New Roman" w:cs="Times New Roman"/>
        </w:rPr>
      </w:pPr>
    </w:p>
    <w:p w14:paraId="248C550A" w14:textId="0FD3FE14" w:rsidR="00573E79" w:rsidRPr="00750F9B" w:rsidRDefault="008668BA" w:rsidP="006F0E8B">
      <w:pPr>
        <w:pStyle w:val="12"/>
        <w:spacing w:before="600" w:after="400"/>
        <w:ind w:firstLineChars="88" w:firstLine="28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Supporting</w:t>
      </w:r>
      <w:r w:rsidR="00F92EF4" w:rsidRPr="00750F9B">
        <w:rPr>
          <w:rFonts w:ascii="Times New Roman" w:hAnsi="Times New Roman"/>
          <w:sz w:val="32"/>
          <w:szCs w:val="32"/>
        </w:rPr>
        <w:t xml:space="preserve"> methods</w:t>
      </w:r>
    </w:p>
    <w:p w14:paraId="36A716F5" w14:textId="77777777" w:rsidR="00FA1C30" w:rsidRPr="00E303D8" w:rsidRDefault="003A2363" w:rsidP="00E303D8">
      <w:pPr>
        <w:pStyle w:val="21"/>
        <w:rPr>
          <w:i/>
        </w:rPr>
      </w:pPr>
      <w:r w:rsidRPr="00E303D8">
        <w:rPr>
          <w:i/>
        </w:rPr>
        <w:t>Defining exploration and exploitation</w:t>
      </w:r>
    </w:p>
    <w:p w14:paraId="432882EE" w14:textId="07CB26D9" w:rsidR="00185141" w:rsidRPr="00E80087" w:rsidRDefault="00C13787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E80087">
        <w:rPr>
          <w:rFonts w:ascii="Times New Roman" w:hAnsi="Times New Roman" w:cs="Times New Roman"/>
          <w:sz w:val="24"/>
          <w:szCs w:val="24"/>
        </w:rPr>
        <w:t>We followed the tradition</w:t>
      </w:r>
      <w:r w:rsidR="0000791F" w:rsidRPr="00E80087">
        <w:rPr>
          <w:rFonts w:ascii="Times New Roman" w:hAnsi="Times New Roman" w:cs="Times New Roman"/>
          <w:sz w:val="24"/>
          <w:szCs w:val="24"/>
        </w:rPr>
        <w:t>al definitions of exploration and exploitation</w:t>
      </w:r>
      <w:r w:rsidRPr="00E80087">
        <w:rPr>
          <w:rFonts w:ascii="Times New Roman" w:hAnsi="Times New Roman" w:cs="Times New Roman"/>
          <w:sz w:val="24"/>
          <w:szCs w:val="24"/>
        </w:rPr>
        <w:t xml:space="preserve"> in the </w:t>
      </w:r>
      <w:r w:rsidR="00B07A28" w:rsidRPr="00E80087">
        <w:rPr>
          <w:rFonts w:ascii="Times New Roman" w:hAnsi="Times New Roman" w:cs="Times New Roman"/>
          <w:sz w:val="24"/>
          <w:szCs w:val="24"/>
        </w:rPr>
        <w:t>reinforcement learning</w:t>
      </w:r>
      <w:r w:rsidR="004E0702" w:rsidRPr="00E80087">
        <w:rPr>
          <w:rFonts w:ascii="Times New Roman" w:hAnsi="Times New Roman" w:cs="Times New Roman"/>
          <w:sz w:val="24"/>
          <w:szCs w:val="24"/>
        </w:rPr>
        <w:t xml:space="preserve"> literature</w:t>
      </w:r>
      <w:r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952E23" w:rsidRPr="00E80087">
        <w:rPr>
          <w:rFonts w:ascii="Times New Roman" w:hAnsi="Times New Roman" w:cs="Times New Roman"/>
          <w:sz w:val="24"/>
          <w:szCs w:val="24"/>
        </w:rPr>
        <w:t>[</w:t>
      </w:r>
      <w:r w:rsidR="005659D0" w:rsidRPr="00E80087">
        <w:rPr>
          <w:rFonts w:ascii="Times New Roman" w:hAnsi="Times New Roman" w:cs="Times New Roman"/>
          <w:sz w:val="24"/>
          <w:szCs w:val="24"/>
        </w:rPr>
        <w:t>1</w:t>
      </w:r>
      <w:r w:rsidR="00952E23" w:rsidRPr="00E80087">
        <w:rPr>
          <w:rFonts w:ascii="Times New Roman" w:hAnsi="Times New Roman" w:cs="Times New Roman"/>
          <w:sz w:val="24"/>
          <w:szCs w:val="24"/>
        </w:rPr>
        <w:t>]</w:t>
      </w:r>
      <w:r w:rsidRPr="00E80087">
        <w:rPr>
          <w:rFonts w:ascii="Times New Roman" w:hAnsi="Times New Roman" w:cs="Times New Roman"/>
          <w:sz w:val="24"/>
          <w:szCs w:val="24"/>
        </w:rPr>
        <w:t>.</w:t>
      </w:r>
      <w:r w:rsidR="004549FE" w:rsidRPr="00E80087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4549FE" w:rsidRPr="00E80087">
        <w:rPr>
          <w:rFonts w:ascii="Times New Roman" w:hAnsi="Times New Roman" w:cs="Times New Roman"/>
          <w:i/>
          <w:sz w:val="24"/>
          <w:szCs w:val="24"/>
        </w:rPr>
        <w:t>x</w:t>
      </w:r>
      <w:r w:rsidR="004549FE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CD2D8F" w:rsidRPr="00E80087">
        <w:rPr>
          <w:rFonts w:ascii="Times New Roman" w:hAnsi="Times New Roman" w:cs="Times New Roman"/>
          <w:sz w:val="24"/>
          <w:szCs w:val="24"/>
        </w:rPr>
        <w:t xml:space="preserve">facing a choice </w:t>
      </w:r>
      <w:r w:rsidR="004549FE" w:rsidRPr="00E80087">
        <w:rPr>
          <w:rFonts w:ascii="Times New Roman" w:hAnsi="Times New Roman" w:cs="Times New Roman"/>
          <w:sz w:val="24"/>
          <w:szCs w:val="24"/>
        </w:rPr>
        <w:t>at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Pr="00E80087">
        <w:rPr>
          <w:rFonts w:ascii="Times New Roman" w:hAnsi="Times New Roman" w:cs="Times New Roman"/>
          <w:sz w:val="24"/>
          <w:szCs w:val="24"/>
        </w:rPr>
        <w:t>round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FA1C30" w:rsidRPr="00E80087">
        <w:rPr>
          <w:rFonts w:ascii="Times New Roman" w:hAnsi="Times New Roman" w:cs="Times New Roman"/>
          <w:i/>
          <w:sz w:val="24"/>
          <w:szCs w:val="24"/>
        </w:rPr>
        <w:t>t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has a unique </w:t>
      </w:r>
      <w:r w:rsidRPr="00E80087">
        <w:rPr>
          <w:rFonts w:ascii="Times New Roman" w:hAnsi="Times New Roman" w:cs="Times New Roman"/>
          <w:sz w:val="24"/>
          <w:szCs w:val="24"/>
        </w:rPr>
        <w:t>vector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 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 t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 t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 t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 xml:space="preserve">, …,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30, t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  <w:r w:rsidRPr="00E80087">
        <w:rPr>
          <w:rFonts w:ascii="Times New Roman" w:hAnsi="Times New Roman" w:cs="Times New Roman"/>
          <w:sz w:val="24"/>
          <w:szCs w:val="24"/>
        </w:rPr>
        <w:t>,</w:t>
      </w:r>
      <w:r w:rsidR="00D76D5C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A574BD" w:rsidRPr="00E80087">
        <w:rPr>
          <w:rFonts w:ascii="Times New Roman" w:hAnsi="Times New Roman" w:cs="Times New Roman"/>
          <w:sz w:val="24"/>
          <w:szCs w:val="24"/>
        </w:rPr>
        <w:t xml:space="preserve">whose </w:t>
      </w:r>
      <w:r w:rsidRPr="00E80087">
        <w:rPr>
          <w:rFonts w:ascii="Times New Roman" w:hAnsi="Times New Roman" w:cs="Times New Roman"/>
          <w:sz w:val="24"/>
          <w:szCs w:val="24"/>
        </w:rPr>
        <w:t>elements</w:t>
      </w:r>
      <w:r w:rsidR="00A574BD" w:rsidRPr="00E80087">
        <w:rPr>
          <w:rFonts w:ascii="Times New Roman" w:hAnsi="Times New Roman" w:cs="Times New Roman"/>
          <w:sz w:val="24"/>
          <w:szCs w:val="24"/>
        </w:rPr>
        <w:t xml:space="preserve"> rep</w:t>
      </w:r>
      <w:r w:rsidR="00952E23" w:rsidRPr="00E80087">
        <w:rPr>
          <w:rFonts w:ascii="Times New Roman" w:hAnsi="Times New Roman" w:cs="Times New Roman"/>
          <w:sz w:val="24"/>
          <w:szCs w:val="24"/>
        </w:rPr>
        <w:t>resent expected payoff</w:t>
      </w:r>
      <w:r w:rsidRPr="00E80087">
        <w:rPr>
          <w:rFonts w:ascii="Times New Roman" w:hAnsi="Times New Roman" w:cs="Times New Roman"/>
          <w:sz w:val="24"/>
          <w:szCs w:val="24"/>
        </w:rPr>
        <w:t>s</w:t>
      </w:r>
      <w:r w:rsidR="00952E23" w:rsidRPr="00E80087">
        <w:rPr>
          <w:rFonts w:ascii="Times New Roman" w:hAnsi="Times New Roman" w:cs="Times New Roman"/>
          <w:sz w:val="24"/>
          <w:szCs w:val="24"/>
        </w:rPr>
        <w:t xml:space="preserve"> of</w:t>
      </w:r>
      <w:r w:rsidRPr="00E80087">
        <w:rPr>
          <w:rFonts w:ascii="Times New Roman" w:hAnsi="Times New Roman" w:cs="Times New Roman"/>
          <w:sz w:val="24"/>
          <w:szCs w:val="24"/>
        </w:rPr>
        <w:t xml:space="preserve"> the 30 options based on </w:t>
      </w:r>
      <w:r w:rsidRPr="00E80087">
        <w:rPr>
          <w:rFonts w:ascii="Times New Roman" w:hAnsi="Times New Roman" w:cs="Times New Roman"/>
          <w:i/>
          <w:sz w:val="24"/>
          <w:szCs w:val="24"/>
        </w:rPr>
        <w:t>x</w:t>
      </w:r>
      <w:r w:rsidRPr="00E80087">
        <w:rPr>
          <w:rFonts w:ascii="Times New Roman" w:hAnsi="Times New Roman" w:cs="Times New Roman"/>
          <w:sz w:val="24"/>
          <w:szCs w:val="24"/>
        </w:rPr>
        <w:t xml:space="preserve">’s cumulative knowledge up to round </w:t>
      </w:r>
      <w:r w:rsidR="00D76D5C" w:rsidRPr="00E8008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D76D5C" w:rsidRPr="00E80087">
        <w:rPr>
          <w:rFonts w:ascii="Times New Roman" w:hAnsi="Times New Roman" w:cs="Times New Roman"/>
          <w:sz w:val="24"/>
          <w:szCs w:val="24"/>
        </w:rPr>
        <w:t>.</w:t>
      </w:r>
      <w:r w:rsidR="00FF25B6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Pr="00E80087">
        <w:rPr>
          <w:rFonts w:ascii="Times New Roman" w:hAnsi="Times New Roman" w:cs="Times New Roman"/>
          <w:sz w:val="24"/>
          <w:szCs w:val="24"/>
        </w:rPr>
        <w:t xml:space="preserve">As </w:t>
      </w:r>
      <w:r w:rsidR="00185141" w:rsidRPr="00E8008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185141" w:rsidRPr="00E80087">
        <w:rPr>
          <w:rFonts w:ascii="Times New Roman" w:hAnsi="Times New Roman" w:cs="Times New Roman"/>
          <w:sz w:val="24"/>
          <w:szCs w:val="24"/>
        </w:rPr>
        <w:t>’s experience</w:t>
      </w:r>
      <w:r w:rsidRPr="00E80087">
        <w:rPr>
          <w:rFonts w:ascii="Times New Roman" w:hAnsi="Times New Roman" w:cs="Times New Roman"/>
          <w:sz w:val="24"/>
          <w:szCs w:val="24"/>
        </w:rPr>
        <w:t xml:space="preserve"> accumulates</w:t>
      </w:r>
      <w:r w:rsidR="00185141" w:rsidRPr="00E80087">
        <w:rPr>
          <w:rFonts w:ascii="Times New Roman" w:hAnsi="Times New Roman" w:cs="Times New Roman"/>
          <w:sz w:val="24"/>
          <w:szCs w:val="24"/>
        </w:rPr>
        <w:t xml:space="preserve">, </w:t>
      </w:r>
      <w:r w:rsidR="00A8308B" w:rsidRPr="00E80087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252E27" w:rsidRPr="00E8008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A8308B" w:rsidRPr="00E80087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95099" w:rsidRPr="00E8008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A8308B" w:rsidRPr="00E80087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695099" w:rsidRPr="00E8008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A8308B" w:rsidRPr="00E8008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A8308B" w:rsidRPr="00E8008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136EB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Pr="00E80087">
        <w:rPr>
          <w:rFonts w:ascii="Times New Roman" w:hAnsi="Times New Roman" w:cs="Times New Roman"/>
          <w:sz w:val="24"/>
          <w:szCs w:val="24"/>
        </w:rPr>
        <w:t>i</w:t>
      </w:r>
      <w:r w:rsidR="005136EB" w:rsidRPr="00E80087">
        <w:rPr>
          <w:rFonts w:ascii="Times New Roman" w:hAnsi="Times New Roman" w:cs="Times New Roman"/>
          <w:sz w:val="24"/>
          <w:szCs w:val="24"/>
        </w:rPr>
        <w:t>s updated by</w:t>
      </w:r>
      <w:r w:rsidR="00185141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an </w:t>
      </w:r>
      <w:r w:rsidR="00A8308B" w:rsidRPr="00E80087">
        <w:rPr>
          <w:rFonts w:ascii="Times New Roman" w:hAnsi="Times New Roman" w:cs="Times New Roman"/>
          <w:sz w:val="24"/>
          <w:szCs w:val="24"/>
        </w:rPr>
        <w:t xml:space="preserve">averaging rule, in which </w:t>
      </w:r>
      <w:r w:rsidR="00670F0B" w:rsidRPr="00E80087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3E497FC" wp14:editId="33A77B9C">
            <wp:extent cx="228600" cy="240665"/>
            <wp:effectExtent l="0" t="0" r="0" b="6985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087">
        <w:rPr>
          <w:rFonts w:ascii="Times New Roman" w:hAnsi="Times New Roman" w:cs="Times New Roman"/>
          <w:sz w:val="24"/>
          <w:szCs w:val="24"/>
        </w:rPr>
        <w:t xml:space="preserve"> is equal to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the </w:t>
      </w:r>
      <w:r w:rsidRPr="00E80087">
        <w:rPr>
          <w:rFonts w:ascii="Times New Roman" w:hAnsi="Times New Roman" w:cs="Times New Roman"/>
          <w:sz w:val="24"/>
          <w:szCs w:val="24"/>
        </w:rPr>
        <w:t>mean payoff</w:t>
      </w:r>
      <w:r w:rsidR="00127879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Pr="00E80087">
        <w:rPr>
          <w:rFonts w:ascii="Times New Roman" w:hAnsi="Times New Roman" w:cs="Times New Roman"/>
          <w:sz w:val="24"/>
          <w:szCs w:val="24"/>
        </w:rPr>
        <w:t xml:space="preserve">that </w:t>
      </w:r>
      <w:r w:rsidR="00127879" w:rsidRPr="00E80087">
        <w:rPr>
          <w:rFonts w:ascii="Times New Roman" w:hAnsi="Times New Roman" w:cs="Times New Roman"/>
          <w:i/>
          <w:sz w:val="24"/>
          <w:szCs w:val="24"/>
        </w:rPr>
        <w:t>x</w:t>
      </w:r>
      <w:r w:rsidRPr="00E80087">
        <w:rPr>
          <w:rFonts w:ascii="Times New Roman" w:hAnsi="Times New Roman" w:cs="Times New Roman"/>
          <w:sz w:val="24"/>
          <w:szCs w:val="24"/>
        </w:rPr>
        <w:t xml:space="preserve"> has </w:t>
      </w:r>
      <w:r w:rsidR="00A8308B" w:rsidRPr="00E80087">
        <w:rPr>
          <w:rFonts w:ascii="Times New Roman" w:hAnsi="Times New Roman" w:cs="Times New Roman"/>
          <w:sz w:val="24"/>
          <w:szCs w:val="24"/>
        </w:rPr>
        <w:t>earned</w:t>
      </w:r>
      <w:r w:rsidR="00952E23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from </w:t>
      </w:r>
      <w:r w:rsidRPr="00E80087">
        <w:rPr>
          <w:rFonts w:ascii="Times New Roman" w:hAnsi="Times New Roman" w:cs="Times New Roman"/>
          <w:sz w:val="24"/>
          <w:szCs w:val="24"/>
        </w:rPr>
        <w:t xml:space="preserve">option </w:t>
      </w:r>
      <w:proofErr w:type="spellStart"/>
      <w:r w:rsidR="00952E23" w:rsidRPr="00E8008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A8308B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D808EC" w:rsidRPr="00E80087">
        <w:rPr>
          <w:rFonts w:ascii="Times New Roman" w:hAnsi="Times New Roman" w:cs="Times New Roman"/>
          <w:sz w:val="24"/>
          <w:szCs w:val="24"/>
        </w:rPr>
        <w:t xml:space="preserve">until round </w:t>
      </w:r>
      <w:r w:rsidR="00D808EC" w:rsidRPr="00E80087">
        <w:rPr>
          <w:rFonts w:ascii="Times New Roman" w:hAnsi="Times New Roman" w:cs="Times New Roman"/>
          <w:i/>
          <w:sz w:val="24"/>
          <w:szCs w:val="24"/>
        </w:rPr>
        <w:t>t</w:t>
      </w:r>
      <w:r w:rsidR="00A8308B" w:rsidRPr="00E80087">
        <w:rPr>
          <w:rFonts w:ascii="Times New Roman" w:hAnsi="Times New Roman" w:cs="Times New Roman"/>
          <w:sz w:val="24"/>
          <w:szCs w:val="24"/>
        </w:rPr>
        <w:t xml:space="preserve">. The averaging updating rule is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a </w:t>
      </w:r>
      <w:r w:rsidR="00A8308B" w:rsidRPr="00E80087">
        <w:rPr>
          <w:rFonts w:ascii="Times New Roman" w:hAnsi="Times New Roman" w:cs="Times New Roman"/>
          <w:sz w:val="24"/>
          <w:szCs w:val="24"/>
        </w:rPr>
        <w:t xml:space="preserve">suitable assumption </w:t>
      </w:r>
      <w:r w:rsidR="00B07A28" w:rsidRPr="00E80087">
        <w:rPr>
          <w:rFonts w:ascii="Times New Roman" w:hAnsi="Times New Roman" w:cs="Times New Roman"/>
          <w:sz w:val="24"/>
          <w:szCs w:val="24"/>
        </w:rPr>
        <w:t xml:space="preserve">of </w:t>
      </w:r>
      <w:r w:rsidR="000543AF" w:rsidRPr="00E80087">
        <w:rPr>
          <w:rFonts w:ascii="Times New Roman" w:hAnsi="Times New Roman" w:cs="Times New Roman"/>
          <w:sz w:val="24"/>
          <w:szCs w:val="24"/>
        </w:rPr>
        <w:t>the action-value function</w:t>
      </w:r>
      <w:r w:rsidR="00B07A28" w:rsidRPr="00E80087">
        <w:rPr>
          <w:rFonts w:ascii="Times New Roman" w:hAnsi="Times New Roman" w:cs="Times New Roman"/>
          <w:sz w:val="24"/>
          <w:szCs w:val="24"/>
        </w:rPr>
        <w:t xml:space="preserve"> in a</w:t>
      </w:r>
      <w:r w:rsidR="00952E23" w:rsidRPr="00E80087">
        <w:rPr>
          <w:rFonts w:ascii="Times New Roman" w:hAnsi="Times New Roman" w:cs="Times New Roman"/>
          <w:sz w:val="24"/>
          <w:szCs w:val="24"/>
        </w:rPr>
        <w:t xml:space="preserve"> stationary multi-armed bandit </w:t>
      </w:r>
      <w:r w:rsidRPr="00E80087">
        <w:rPr>
          <w:rFonts w:ascii="Times New Roman" w:hAnsi="Times New Roman" w:cs="Times New Roman"/>
          <w:sz w:val="24"/>
          <w:szCs w:val="24"/>
        </w:rPr>
        <w:t xml:space="preserve">task </w:t>
      </w:r>
      <w:r w:rsidR="00952E23" w:rsidRPr="00E80087">
        <w:rPr>
          <w:rFonts w:ascii="Times New Roman" w:hAnsi="Times New Roman" w:cs="Times New Roman"/>
          <w:sz w:val="24"/>
          <w:szCs w:val="24"/>
        </w:rPr>
        <w:t>[</w:t>
      </w:r>
      <w:r w:rsidR="005659D0" w:rsidRPr="00E80087">
        <w:rPr>
          <w:rFonts w:ascii="Times New Roman" w:hAnsi="Times New Roman" w:cs="Times New Roman"/>
          <w:sz w:val="24"/>
          <w:szCs w:val="24"/>
        </w:rPr>
        <w:t>1</w:t>
      </w:r>
      <w:r w:rsidR="00952E23" w:rsidRPr="00E80087">
        <w:rPr>
          <w:rFonts w:ascii="Times New Roman" w:hAnsi="Times New Roman" w:cs="Times New Roman"/>
          <w:sz w:val="24"/>
          <w:szCs w:val="24"/>
        </w:rPr>
        <w:t>]</w:t>
      </w:r>
      <w:r w:rsidR="00B07A28" w:rsidRPr="00E80087">
        <w:rPr>
          <w:rFonts w:ascii="Times New Roman" w:hAnsi="Times New Roman" w:cs="Times New Roman"/>
          <w:sz w:val="24"/>
          <w:szCs w:val="24"/>
        </w:rPr>
        <w:t>.</w:t>
      </w:r>
      <w:r w:rsidR="00A8308B" w:rsidRPr="005D762D">
        <w:rPr>
          <w:rFonts w:ascii="Times New Roman" w:hAnsi="Times New Roman" w:cs="Times New Roman"/>
          <w:sz w:val="24"/>
          <w:szCs w:val="24"/>
        </w:rPr>
        <w:t xml:space="preserve"> </w:t>
      </w:r>
      <w:r w:rsidR="005D762D" w:rsidRPr="00F8086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5D762D" w:rsidRPr="00F8086B">
        <w:rPr>
          <w:rFonts w:ascii="Times New Roman" w:hAnsi="Times New Roman" w:cs="Times New Roman"/>
          <w:sz w:val="24"/>
          <w:szCs w:val="24"/>
          <w:lang w:val="en-US"/>
        </w:rPr>
        <w:t xml:space="preserve">his model assumes that players can hold up to 30 values for the different options simultaneously in </w:t>
      </w:r>
      <w:r w:rsidR="005D762D" w:rsidRPr="00F808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working </w:t>
      </w:r>
      <w:r w:rsidR="005D762D" w:rsidRPr="00F808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D762D" w:rsidRPr="00F8086B">
        <w:rPr>
          <w:rFonts w:ascii="Times New Roman" w:eastAsiaTheme="minorEastAsia" w:hAnsi="Times New Roman" w:cs="Times New Roman"/>
          <w:sz w:val="24"/>
          <w:szCs w:val="24"/>
          <w:lang w:val="en-US"/>
        </w:rPr>
        <w:t>emory and</w:t>
      </w:r>
      <w:r w:rsidR="005D762D" w:rsidRPr="00F8086B">
        <w:rPr>
          <w:rFonts w:ascii="Times New Roman" w:hAnsi="Times New Roman" w:cs="Times New Roman"/>
          <w:sz w:val="24"/>
          <w:szCs w:val="24"/>
          <w:lang w:val="en-US"/>
        </w:rPr>
        <w:t xml:space="preserve"> calculate a new average</w:t>
      </w:r>
      <w:r w:rsidR="005D762D" w:rsidRPr="00F808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each option</w:t>
      </w:r>
      <w:r w:rsidR="005D762D" w:rsidRPr="00F808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762D" w:rsidRPr="00F808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Although such assumptions are too strong for human cognitive capacity, we believe that this model can provide a first approximation to distinguish between exploration and exploitation in a stationary multi-armed bandit task. </w:t>
      </w:r>
      <w:r w:rsidRPr="00E80087">
        <w:rPr>
          <w:rFonts w:ascii="Times New Roman" w:hAnsi="Times New Roman" w:cs="Times New Roman"/>
          <w:sz w:val="24"/>
          <w:szCs w:val="24"/>
        </w:rPr>
        <w:t>We categorized choice</w:t>
      </w:r>
      <w:r w:rsidR="00127879" w:rsidRPr="00E80087">
        <w:rPr>
          <w:rFonts w:ascii="Times New Roman" w:hAnsi="Times New Roman" w:cs="Times New Roman"/>
          <w:sz w:val="24"/>
          <w:szCs w:val="24"/>
        </w:rPr>
        <w:t xml:space="preserve"> behaviour as </w:t>
      </w:r>
      <w:r w:rsidR="00B24929" w:rsidRPr="00E80087">
        <w:rPr>
          <w:rFonts w:ascii="Times New Roman" w:hAnsi="Times New Roman" w:cs="Times New Roman"/>
          <w:sz w:val="24"/>
          <w:szCs w:val="24"/>
        </w:rPr>
        <w:t>“</w:t>
      </w:r>
      <w:r w:rsidR="00127879" w:rsidRPr="00E80087">
        <w:rPr>
          <w:rFonts w:ascii="Times New Roman" w:hAnsi="Times New Roman" w:cs="Times New Roman"/>
          <w:sz w:val="24"/>
          <w:szCs w:val="24"/>
        </w:rPr>
        <w:t>exploitation</w:t>
      </w:r>
      <w:r w:rsidR="00B24929" w:rsidRPr="00E80087">
        <w:rPr>
          <w:rFonts w:ascii="Times New Roman" w:hAnsi="Times New Roman" w:cs="Times New Roman"/>
          <w:sz w:val="24"/>
          <w:szCs w:val="24"/>
        </w:rPr>
        <w:t>”</w:t>
      </w:r>
      <w:r w:rsidR="00127879" w:rsidRPr="00E80087">
        <w:rPr>
          <w:rFonts w:ascii="Times New Roman" w:hAnsi="Times New Roman" w:cs="Times New Roman"/>
          <w:sz w:val="24"/>
          <w:szCs w:val="24"/>
        </w:rPr>
        <w:t xml:space="preserve"> w</w:t>
      </w:r>
      <w:r w:rsidR="00A8308B" w:rsidRPr="00E80087">
        <w:rPr>
          <w:rFonts w:ascii="Times New Roman" w:hAnsi="Times New Roman" w:cs="Times New Roman"/>
          <w:sz w:val="24"/>
          <w:szCs w:val="24"/>
        </w:rPr>
        <w:t xml:space="preserve">hen the individual </w:t>
      </w:r>
      <w:r w:rsidR="00A8308B" w:rsidRPr="00E80087">
        <w:rPr>
          <w:rFonts w:ascii="Times New Roman" w:hAnsi="Times New Roman" w:cs="Times New Roman"/>
          <w:i/>
          <w:sz w:val="24"/>
          <w:szCs w:val="24"/>
        </w:rPr>
        <w:t>x</w:t>
      </w:r>
      <w:r w:rsidR="00A8308B" w:rsidRPr="00E80087">
        <w:rPr>
          <w:rFonts w:ascii="Times New Roman" w:hAnsi="Times New Roman" w:cs="Times New Roman"/>
          <w:sz w:val="24"/>
          <w:szCs w:val="24"/>
        </w:rPr>
        <w:t xml:space="preserve"> c</w:t>
      </w:r>
      <w:r w:rsidR="0005182F" w:rsidRPr="00E80087">
        <w:rPr>
          <w:rFonts w:ascii="Times New Roman" w:hAnsi="Times New Roman" w:cs="Times New Roman"/>
          <w:sz w:val="24"/>
          <w:szCs w:val="24"/>
        </w:rPr>
        <w:t>ho</w:t>
      </w:r>
      <w:r w:rsidRPr="00E80087">
        <w:rPr>
          <w:rFonts w:ascii="Times New Roman" w:hAnsi="Times New Roman" w:cs="Times New Roman"/>
          <w:sz w:val="24"/>
          <w:szCs w:val="24"/>
        </w:rPr>
        <w:t>se</w:t>
      </w:r>
      <w:r w:rsidR="0005182F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B24929" w:rsidRPr="00E80087">
        <w:rPr>
          <w:rFonts w:ascii="Times New Roman" w:hAnsi="Times New Roman" w:cs="Times New Roman"/>
          <w:sz w:val="24"/>
          <w:szCs w:val="24"/>
        </w:rPr>
        <w:t xml:space="preserve">option </w:t>
      </w:r>
      <w:proofErr w:type="spellStart"/>
      <w:r w:rsidRPr="00E8008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F830D7" w:rsidRPr="00E80087">
        <w:rPr>
          <w:rFonts w:ascii="Times New Roman" w:hAnsi="Times New Roman" w:cs="Times New Roman"/>
          <w:sz w:val="24"/>
          <w:szCs w:val="24"/>
        </w:rPr>
        <w:t xml:space="preserve"> with</w:t>
      </w:r>
      <w:r w:rsidR="00A8308B" w:rsidRPr="00E80087">
        <w:rPr>
          <w:rFonts w:ascii="Times New Roman" w:hAnsi="Times New Roman" w:cs="Times New Roman"/>
          <w:sz w:val="24"/>
          <w:szCs w:val="24"/>
        </w:rPr>
        <w:t xml:space="preserve"> max</w:t>
      </w:r>
      <w:r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Pr="00E80087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B3DDA14" wp14:editId="4EE3F2E7">
            <wp:extent cx="228600" cy="241300"/>
            <wp:effectExtent l="0" t="0" r="0" b="1270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879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0087">
        <w:rPr>
          <w:rFonts w:ascii="Times New Roman" w:eastAsiaTheme="minorEastAsia" w:hAnsi="Times New Roman" w:cs="Times New Roman"/>
          <w:sz w:val="24"/>
          <w:szCs w:val="24"/>
        </w:rPr>
        <w:t xml:space="preserve">in round </w:t>
      </w:r>
      <w:r w:rsidRPr="00E8008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CD2D8F" w:rsidRPr="00E8008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E80087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CD2D8F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008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543AF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 (i.e., </w:t>
      </w:r>
      <w:r w:rsidR="0000791F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0543AF" w:rsidRPr="00E80087">
        <w:rPr>
          <w:rFonts w:ascii="Times New Roman" w:eastAsiaTheme="minorEastAsia" w:hAnsi="Times New Roman" w:cs="Times New Roman"/>
          <w:sz w:val="24"/>
          <w:szCs w:val="24"/>
        </w:rPr>
        <w:t>greedy choice)</w:t>
      </w:r>
      <w:r w:rsidRPr="00E8008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27879" w:rsidRPr="00E80087">
        <w:rPr>
          <w:rFonts w:ascii="Times New Roman" w:eastAsiaTheme="minorEastAsia" w:hAnsi="Times New Roman" w:cs="Times New Roman"/>
          <w:sz w:val="24"/>
          <w:szCs w:val="24"/>
        </w:rPr>
        <w:t>Otherwise,</w:t>
      </w:r>
      <w:r w:rsidR="00A8308B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7879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we categorized </w:t>
      </w:r>
      <w:r w:rsidR="00997546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the choice </w:t>
      </w:r>
      <w:r w:rsidR="00127879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as </w:t>
      </w:r>
      <w:r w:rsidR="00252E27" w:rsidRPr="00E80087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127879" w:rsidRPr="00E80087">
        <w:rPr>
          <w:rFonts w:ascii="Times New Roman" w:eastAsiaTheme="minorEastAsia" w:hAnsi="Times New Roman" w:cs="Times New Roman"/>
          <w:sz w:val="24"/>
          <w:szCs w:val="24"/>
        </w:rPr>
        <w:t>exploration.</w:t>
      </w:r>
      <w:r w:rsidR="00252E27" w:rsidRPr="00E80087">
        <w:rPr>
          <w:rFonts w:ascii="Times New Roman" w:eastAsiaTheme="minorEastAsia" w:hAnsi="Times New Roman" w:cs="Times New Roman"/>
          <w:sz w:val="24"/>
          <w:szCs w:val="24"/>
        </w:rPr>
        <w:t>”</w:t>
      </w:r>
      <w:r w:rsidR="00593EDD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 The initial </w:t>
      </w:r>
      <w:r w:rsidR="00CD2D8F" w:rsidRPr="00E80087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CD2D8F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3EDD" w:rsidRPr="00E80087">
        <w:rPr>
          <w:rFonts w:ascii="Times New Roman" w:eastAsiaTheme="minorEastAsia" w:hAnsi="Times New Roman" w:cs="Times New Roman"/>
          <w:sz w:val="24"/>
          <w:szCs w:val="24"/>
        </w:rPr>
        <w:t xml:space="preserve">values were set to zero, i.e.,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 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0, 0, …, 0</m:t>
            </m:r>
          </m:e>
        </m:d>
      </m:oMath>
      <w:r w:rsidR="00593EDD" w:rsidRPr="00E80087">
        <w:rPr>
          <w:rFonts w:ascii="Times New Roman" w:hAnsi="Times New Roman" w:cs="Times New Roman"/>
          <w:sz w:val="24"/>
          <w:szCs w:val="24"/>
        </w:rPr>
        <w:t xml:space="preserve">, because </w:t>
      </w:r>
      <w:r w:rsidR="00593EDD" w:rsidRPr="00E8008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593EDD" w:rsidRPr="00E80087">
        <w:rPr>
          <w:rFonts w:ascii="Times New Roman" w:hAnsi="Times New Roman" w:cs="Times New Roman"/>
          <w:sz w:val="24"/>
          <w:szCs w:val="24"/>
        </w:rPr>
        <w:t xml:space="preserve"> had no </w:t>
      </w:r>
      <w:r w:rsidR="00D808EC" w:rsidRPr="00E80087">
        <w:rPr>
          <w:rFonts w:ascii="Times New Roman" w:hAnsi="Times New Roman" w:cs="Times New Roman"/>
          <w:sz w:val="24"/>
          <w:szCs w:val="24"/>
        </w:rPr>
        <w:t xml:space="preserve">prior </w:t>
      </w:r>
      <w:r w:rsidR="00593EDD" w:rsidRPr="00E80087">
        <w:rPr>
          <w:rFonts w:ascii="Times New Roman" w:hAnsi="Times New Roman" w:cs="Times New Roman"/>
          <w:sz w:val="24"/>
          <w:szCs w:val="24"/>
        </w:rPr>
        <w:t>knowledge</w:t>
      </w:r>
      <w:r w:rsidR="00DA5253" w:rsidRPr="00E80087">
        <w:rPr>
          <w:rFonts w:ascii="Times New Roman" w:hAnsi="Times New Roman" w:cs="Times New Roman"/>
          <w:sz w:val="24"/>
          <w:szCs w:val="24"/>
        </w:rPr>
        <w:t xml:space="preserve"> about the expected payoff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from </w:t>
      </w:r>
      <w:r w:rsidR="00DA5253" w:rsidRPr="00E80087">
        <w:rPr>
          <w:rFonts w:ascii="Times New Roman" w:hAnsi="Times New Roman" w:cs="Times New Roman"/>
          <w:sz w:val="24"/>
          <w:szCs w:val="24"/>
        </w:rPr>
        <w:t xml:space="preserve">each </w:t>
      </w:r>
      <w:r w:rsidR="008F7AC6" w:rsidRPr="00E80087">
        <w:rPr>
          <w:rFonts w:ascii="Times New Roman" w:hAnsi="Times New Roman" w:cs="Times New Roman"/>
          <w:sz w:val="24"/>
          <w:szCs w:val="24"/>
        </w:rPr>
        <w:t>option</w:t>
      </w:r>
      <w:r w:rsidR="00D808EC" w:rsidRPr="00E80087">
        <w:rPr>
          <w:rFonts w:ascii="Times New Roman" w:hAnsi="Times New Roman" w:cs="Times New Roman"/>
          <w:sz w:val="24"/>
          <w:szCs w:val="24"/>
        </w:rPr>
        <w:t>. F</w:t>
      </w:r>
      <w:r w:rsidR="00593EDD" w:rsidRPr="00E80087">
        <w:rPr>
          <w:rFonts w:ascii="Times New Roman" w:hAnsi="Times New Roman" w:cs="Times New Roman"/>
          <w:sz w:val="24"/>
          <w:szCs w:val="24"/>
        </w:rPr>
        <w:t xml:space="preserve">or the first </w:t>
      </w:r>
      <w:r w:rsidR="00D808EC" w:rsidRPr="00E80087">
        <w:rPr>
          <w:rFonts w:ascii="Times New Roman" w:hAnsi="Times New Roman" w:cs="Times New Roman"/>
          <w:sz w:val="24"/>
          <w:szCs w:val="24"/>
        </w:rPr>
        <w:t>round</w:t>
      </w:r>
      <w:r w:rsidR="00695099" w:rsidRPr="00E80087">
        <w:rPr>
          <w:rFonts w:ascii="Times New Roman" w:hAnsi="Times New Roman" w:cs="Times New Roman"/>
          <w:sz w:val="24"/>
          <w:szCs w:val="24"/>
        </w:rPr>
        <w:t xml:space="preserve"> (</w:t>
      </w:r>
      <w:r w:rsidR="00695099" w:rsidRPr="00E80087">
        <w:rPr>
          <w:rFonts w:ascii="Times New Roman" w:hAnsi="Times New Roman" w:cs="Times New Roman"/>
          <w:i/>
          <w:sz w:val="24"/>
          <w:szCs w:val="24"/>
        </w:rPr>
        <w:t>t</w:t>
      </w:r>
      <w:r w:rsidR="00695099" w:rsidRPr="00E80087">
        <w:rPr>
          <w:rFonts w:ascii="Times New Roman" w:hAnsi="Times New Roman" w:cs="Times New Roman"/>
          <w:sz w:val="24"/>
          <w:szCs w:val="24"/>
        </w:rPr>
        <w:t xml:space="preserve"> = 1)</w:t>
      </w:r>
      <w:r w:rsidR="00D808EC" w:rsidRPr="00E80087">
        <w:rPr>
          <w:rFonts w:ascii="Times New Roman" w:hAnsi="Times New Roman" w:cs="Times New Roman"/>
          <w:sz w:val="24"/>
          <w:szCs w:val="24"/>
        </w:rPr>
        <w:t xml:space="preserve"> only</w:t>
      </w:r>
      <w:r w:rsidR="00593EDD" w:rsidRPr="00E80087">
        <w:rPr>
          <w:rFonts w:ascii="Times New Roman" w:hAnsi="Times New Roman" w:cs="Times New Roman"/>
          <w:sz w:val="24"/>
          <w:szCs w:val="24"/>
        </w:rPr>
        <w:t xml:space="preserve">, we categorized all choices as </w:t>
      </w:r>
      <w:r w:rsidR="00080F90" w:rsidRPr="00E80087">
        <w:rPr>
          <w:rFonts w:ascii="Times New Roman" w:hAnsi="Times New Roman" w:cs="Times New Roman"/>
          <w:sz w:val="24"/>
          <w:szCs w:val="24"/>
        </w:rPr>
        <w:t>“</w:t>
      </w:r>
      <w:r w:rsidR="00593EDD" w:rsidRPr="00E80087">
        <w:rPr>
          <w:rFonts w:ascii="Times New Roman" w:hAnsi="Times New Roman" w:cs="Times New Roman"/>
          <w:sz w:val="24"/>
          <w:szCs w:val="24"/>
        </w:rPr>
        <w:t>exploration</w:t>
      </w:r>
      <w:r w:rsidR="00080F90" w:rsidRPr="00E80087">
        <w:rPr>
          <w:rFonts w:ascii="Times New Roman" w:hAnsi="Times New Roman" w:cs="Times New Roman"/>
          <w:sz w:val="24"/>
          <w:szCs w:val="24"/>
        </w:rPr>
        <w:t>.”</w:t>
      </w:r>
    </w:p>
    <w:p w14:paraId="0433BAB5" w14:textId="77777777" w:rsidR="004E0702" w:rsidRPr="00E303D8" w:rsidRDefault="004E0702" w:rsidP="00E303D8">
      <w:pPr>
        <w:pStyle w:val="21"/>
        <w:rPr>
          <w:i/>
        </w:rPr>
      </w:pPr>
      <w:r w:rsidRPr="00E303D8">
        <w:rPr>
          <w:i/>
        </w:rPr>
        <w:lastRenderedPageBreak/>
        <w:t xml:space="preserve">Comparing </w:t>
      </w:r>
      <w:r w:rsidR="0000791F" w:rsidRPr="00E303D8">
        <w:rPr>
          <w:i/>
        </w:rPr>
        <w:t xml:space="preserve">exploration </w:t>
      </w:r>
      <w:r w:rsidRPr="00E303D8">
        <w:rPr>
          <w:i/>
        </w:rPr>
        <w:t xml:space="preserve">frequencies between </w:t>
      </w:r>
      <w:r w:rsidR="0000791F" w:rsidRPr="00E303D8">
        <w:rPr>
          <w:i/>
        </w:rPr>
        <w:t xml:space="preserve">the </w:t>
      </w:r>
      <w:r w:rsidRPr="00E303D8">
        <w:rPr>
          <w:i/>
        </w:rPr>
        <w:t>individual and group conditions</w:t>
      </w:r>
    </w:p>
    <w:p w14:paraId="4F8E67DA" w14:textId="3C634EEC" w:rsidR="003067BC" w:rsidRPr="00E80087" w:rsidRDefault="003067BC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E80087">
        <w:rPr>
          <w:rFonts w:ascii="Times New Roman" w:hAnsi="Times New Roman" w:cs="Times New Roman"/>
          <w:sz w:val="24"/>
          <w:szCs w:val="24"/>
        </w:rPr>
        <w:t xml:space="preserve">To compare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the </w:t>
      </w:r>
      <w:r w:rsidRPr="00E80087">
        <w:rPr>
          <w:rFonts w:ascii="Times New Roman" w:hAnsi="Times New Roman" w:cs="Times New Roman"/>
          <w:sz w:val="24"/>
          <w:szCs w:val="24"/>
        </w:rPr>
        <w:t xml:space="preserve">frequencies of exploratory choices </w:t>
      </w:r>
      <w:r w:rsidR="0000791F" w:rsidRPr="00E80087">
        <w:rPr>
          <w:rFonts w:ascii="Times New Roman" w:hAnsi="Times New Roman" w:cs="Times New Roman"/>
          <w:sz w:val="24"/>
          <w:szCs w:val="24"/>
        </w:rPr>
        <w:t>over all</w:t>
      </w:r>
      <w:r w:rsidRPr="00E80087">
        <w:rPr>
          <w:rFonts w:ascii="Times New Roman" w:hAnsi="Times New Roman" w:cs="Times New Roman"/>
          <w:sz w:val="24"/>
          <w:szCs w:val="24"/>
        </w:rPr>
        <w:t xml:space="preserve"> 100 rounds between the individual and group conditions, we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used </w:t>
      </w:r>
      <w:r w:rsidRPr="00E80087">
        <w:rPr>
          <w:rFonts w:ascii="Times New Roman" w:hAnsi="Times New Roman" w:cs="Times New Roman"/>
          <w:sz w:val="24"/>
          <w:szCs w:val="24"/>
        </w:rPr>
        <w:t>a hierarchical B</w:t>
      </w:r>
      <w:r w:rsidR="000F6F21" w:rsidRPr="00E80087">
        <w:rPr>
          <w:rFonts w:ascii="Times New Roman" w:hAnsi="Times New Roman" w:cs="Times New Roman"/>
          <w:sz w:val="24"/>
          <w:szCs w:val="24"/>
        </w:rPr>
        <w:t xml:space="preserve">ayesian method. We modelled </w:t>
      </w:r>
      <w:r w:rsidR="0087231E" w:rsidRPr="00E80087">
        <w:rPr>
          <w:rFonts w:ascii="Times New Roman" w:hAnsi="Times New Roman" w:cs="Times New Roman"/>
          <w:sz w:val="24"/>
          <w:szCs w:val="24"/>
        </w:rPr>
        <w:t>the probability</w:t>
      </w:r>
      <w:r w:rsidR="009B70DB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87231E" w:rsidRPr="00E80087">
        <w:rPr>
          <w:rFonts w:ascii="Times New Roman" w:hAnsi="Times New Roman" w:cs="Times New Roman"/>
          <w:sz w:val="24"/>
          <w:szCs w:val="24"/>
        </w:rPr>
        <w:t xml:space="preserve">of individual </w:t>
      </w:r>
      <w:r w:rsidR="0087231E" w:rsidRPr="00E80087">
        <w:rPr>
          <w:rFonts w:ascii="Times New Roman" w:hAnsi="Times New Roman" w:cs="Times New Roman"/>
          <w:i/>
          <w:sz w:val="24"/>
          <w:szCs w:val="24"/>
        </w:rPr>
        <w:t>x</w:t>
      </w:r>
      <w:r w:rsidR="0087231E" w:rsidRPr="00E80087">
        <w:rPr>
          <w:rFonts w:ascii="Times New Roman" w:hAnsi="Times New Roman" w:cs="Times New Roman"/>
          <w:sz w:val="24"/>
          <w:szCs w:val="24"/>
        </w:rPr>
        <w:t xml:space="preserve"> in group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="0087231E" w:rsidRPr="00E80087">
        <w:rPr>
          <w:rFonts w:ascii="Times New Roman" w:hAnsi="Times New Roman" w:cs="Times New Roman"/>
          <w:sz w:val="24"/>
          <w:szCs w:val="24"/>
        </w:rPr>
        <w:t xml:space="preserve"> engaging in exploration</w:t>
      </w:r>
      <w:r w:rsidR="00F80213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9B70DB" w:rsidRPr="00E80087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x, g</m:t>
            </m:r>
          </m:sub>
        </m:sSub>
      </m:oMath>
      <w:r w:rsidR="009B70DB" w:rsidRPr="00E80087">
        <w:rPr>
          <w:rFonts w:ascii="Times New Roman" w:hAnsi="Times New Roman" w:cs="Times New Roman"/>
          <w:sz w:val="24"/>
          <w:szCs w:val="24"/>
        </w:rPr>
        <w:t xml:space="preserve">) </w:t>
      </w:r>
      <w:r w:rsidR="000F6F21" w:rsidRPr="00E80087">
        <w:rPr>
          <w:rFonts w:ascii="Times New Roman" w:hAnsi="Times New Roman" w:cs="Times New Roman"/>
          <w:sz w:val="24"/>
          <w:szCs w:val="24"/>
        </w:rPr>
        <w:t xml:space="preserve">as a </w:t>
      </w:r>
      <w:r w:rsidR="0087231E" w:rsidRPr="00E80087">
        <w:rPr>
          <w:rFonts w:ascii="Times New Roman" w:hAnsi="Times New Roman" w:cs="Times New Roman"/>
          <w:sz w:val="24"/>
          <w:szCs w:val="24"/>
        </w:rPr>
        <w:t xml:space="preserve">mixed </w:t>
      </w:r>
      <w:proofErr w:type="spellStart"/>
      <w:r w:rsidR="000F6F21" w:rsidRPr="00E80087">
        <w:rPr>
          <w:rFonts w:ascii="Times New Roman" w:hAnsi="Times New Roman" w:cs="Times New Roman"/>
          <w:sz w:val="24"/>
          <w:szCs w:val="24"/>
        </w:rPr>
        <w:t>l</w:t>
      </w:r>
      <w:r w:rsidR="00F80213" w:rsidRPr="00E80087">
        <w:rPr>
          <w:rFonts w:ascii="Times New Roman" w:hAnsi="Times New Roman" w:cs="Times New Roman"/>
          <w:sz w:val="24"/>
          <w:szCs w:val="24"/>
        </w:rPr>
        <w:t>ogit</w:t>
      </w:r>
      <w:proofErr w:type="spellEnd"/>
      <w:r w:rsidR="00F80213" w:rsidRPr="00E80087">
        <w:rPr>
          <w:rFonts w:ascii="Times New Roman" w:hAnsi="Times New Roman" w:cs="Times New Roman"/>
          <w:sz w:val="24"/>
          <w:szCs w:val="24"/>
        </w:rPr>
        <w:t xml:space="preserve"> model</w:t>
      </w:r>
      <w:r w:rsidR="000F6F21" w:rsidRPr="00E80087">
        <w:rPr>
          <w:rFonts w:ascii="Times New Roman" w:hAnsi="Times New Roman" w:cs="Times New Roman"/>
          <w:sz w:val="24"/>
          <w:szCs w:val="24"/>
        </w:rPr>
        <w:t>:</w:t>
      </w:r>
    </w:p>
    <w:p w14:paraId="2532F595" w14:textId="053A28FD" w:rsidR="000F6F21" w:rsidRPr="00E80087" w:rsidRDefault="000F6F21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E8008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x,g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x,g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condition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E80087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B16848">
        <w:rPr>
          <w:rFonts w:ascii="Times New Roman" w:hAnsi="Times New Roman" w:cs="Times New Roman"/>
          <w:sz w:val="24"/>
          <w:szCs w:val="24"/>
        </w:rPr>
        <w:t>S</w:t>
      </w:r>
      <w:r w:rsidRPr="00E80087">
        <w:rPr>
          <w:rFonts w:ascii="Times New Roman" w:hAnsi="Times New Roman" w:cs="Times New Roman"/>
          <w:sz w:val="24"/>
          <w:szCs w:val="24"/>
        </w:rPr>
        <w:t>1)</w:t>
      </w:r>
    </w:p>
    <w:p w14:paraId="2F04115F" w14:textId="185BA878" w:rsidR="004C6B52" w:rsidRPr="00E80087" w:rsidRDefault="004C6B52" w:rsidP="004C6B52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 w:rsidRPr="00E80087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E80087">
        <w:rPr>
          <w:rFonts w:ascii="Times New Roman" w:hAnsi="Times New Roman" w:cs="Times New Roman"/>
          <w:sz w:val="24"/>
          <w:szCs w:val="24"/>
        </w:rPr>
        <w:t xml:space="preserve"> λ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1, 0</w:t>
      </w:r>
      <w:r w:rsidRPr="00E80087">
        <w:rPr>
          <w:rFonts w:ascii="Times New Roman" w:hAnsi="Times New Roman" w:cs="Times New Roman"/>
          <w:sz w:val="24"/>
          <w:szCs w:val="24"/>
        </w:rPr>
        <w:t xml:space="preserve"> indicates an intercept, λ</w:t>
      </w:r>
      <w:r w:rsidRPr="00E800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, 1</w:t>
      </w:r>
      <w:r w:rsidRPr="00E80087">
        <w:rPr>
          <w:rFonts w:ascii="Times New Roman" w:hAnsi="Times New Roman" w:cs="Times New Roman"/>
          <w:sz w:val="24"/>
          <w:szCs w:val="24"/>
        </w:rPr>
        <w:t xml:space="preserve"> indicates a fixed effect for the condition (</w:t>
      </w:r>
      <w:r w:rsidR="00695099" w:rsidRPr="00E80087">
        <w:rPr>
          <w:rFonts w:ascii="Times New Roman" w:hAnsi="Times New Roman" w:cs="Times New Roman"/>
          <w:sz w:val="24"/>
          <w:szCs w:val="24"/>
        </w:rPr>
        <w:t xml:space="preserve">dummy coded: </w:t>
      </w:r>
      <w:r w:rsidRPr="00E80087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695099" w:rsidRPr="00E80087"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E80087">
        <w:rPr>
          <w:rFonts w:ascii="Times New Roman" w:hAnsi="Times New Roman" w:cs="Times New Roman"/>
          <w:sz w:val="24"/>
          <w:szCs w:val="24"/>
        </w:rPr>
        <w:t>= 0; group</w:t>
      </w:r>
      <w:r w:rsidR="00695099" w:rsidRPr="00E80087">
        <w:rPr>
          <w:rFonts w:ascii="Times New Roman" w:hAnsi="Times New Roman" w:cs="Times New Roman"/>
          <w:sz w:val="24"/>
          <w:szCs w:val="24"/>
        </w:rPr>
        <w:t xml:space="preserve"> condition</w:t>
      </w:r>
      <w:r w:rsidRPr="00E80087">
        <w:rPr>
          <w:rFonts w:ascii="Times New Roman" w:hAnsi="Times New Roman" w:cs="Times New Roman"/>
          <w:sz w:val="24"/>
          <w:szCs w:val="24"/>
        </w:rPr>
        <w:t xml:space="preserve"> = 1), and local parameters </w:t>
      </w:r>
      <w:r w:rsidRPr="005612B4">
        <w:rPr>
          <w:rFonts w:ascii="Times New Roman" w:hAnsi="Times New Roman" w:cs="Times New Roman"/>
          <w:i/>
          <w:sz w:val="24"/>
          <w:szCs w:val="24"/>
        </w:rPr>
        <w:t>ε</w:t>
      </w:r>
      <w:r w:rsidR="005612B4" w:rsidRPr="00F8086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E800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8008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800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80087">
        <w:rPr>
          <w:rFonts w:ascii="Times New Roman" w:hAnsi="Times New Roman" w:cs="Times New Roman"/>
          <w:sz w:val="24"/>
          <w:szCs w:val="24"/>
        </w:rPr>
        <w:t xml:space="preserve"> an</w:t>
      </w:r>
      <w:r w:rsidR="00664DED" w:rsidRPr="00E80087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</m:d>
      </m:oMath>
      <w:r w:rsidRPr="00E80087">
        <w:rPr>
          <w:rFonts w:ascii="Times New Roman" w:hAnsi="Times New Roman" w:cs="Times New Roman"/>
          <w:sz w:val="24"/>
          <w:szCs w:val="24"/>
        </w:rPr>
        <w:t xml:space="preserve"> indicate random effects specific to the individual and to the group respectively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~ Normal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E8008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~ Normal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E80087">
        <w:rPr>
          <w:rFonts w:ascii="Times New Roman" w:hAnsi="Times New Roman" w:cs="Times New Roman"/>
          <w:sz w:val="24"/>
          <w:szCs w:val="24"/>
        </w:rPr>
        <w:t>).</w:t>
      </w:r>
    </w:p>
    <w:p w14:paraId="4A1B44D9" w14:textId="469EDEA8" w:rsidR="00F80213" w:rsidRDefault="00F80213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E80087">
        <w:rPr>
          <w:rFonts w:ascii="Times New Roman" w:hAnsi="Times New Roman" w:cs="Times New Roman"/>
          <w:sz w:val="24"/>
          <w:szCs w:val="24"/>
        </w:rPr>
        <w:t>To estimate the four parameters (λ</w:t>
      </w:r>
      <w:r w:rsidR="005612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1, 0</w:t>
      </w:r>
      <w:r w:rsidRPr="00E80087">
        <w:rPr>
          <w:rFonts w:ascii="Times New Roman" w:hAnsi="Times New Roman" w:cs="Times New Roman"/>
          <w:sz w:val="24"/>
          <w:szCs w:val="24"/>
        </w:rPr>
        <w:t>, λ</w:t>
      </w:r>
      <w:r w:rsidRPr="00E800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, 1</w:t>
      </w:r>
      <w:r w:rsidRPr="00E80087">
        <w:rPr>
          <w:rFonts w:ascii="Times New Roman" w:hAnsi="Times New Roman" w:cs="Times New Roman"/>
          <w:sz w:val="24"/>
          <w:szCs w:val="24"/>
        </w:rPr>
        <w:t>, σ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0087">
        <w:rPr>
          <w:rFonts w:ascii="Times New Roman" w:hAnsi="Times New Roman" w:cs="Times New Roman"/>
          <w:sz w:val="24"/>
          <w:szCs w:val="24"/>
        </w:rPr>
        <w:t>, and Σ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0087">
        <w:rPr>
          <w:rFonts w:ascii="Times New Roman" w:hAnsi="Times New Roman" w:cs="Times New Roman"/>
          <w:sz w:val="24"/>
          <w:szCs w:val="24"/>
        </w:rPr>
        <w:t xml:space="preserve">), we set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the </w:t>
      </w:r>
      <w:r w:rsidRPr="00E80087">
        <w:rPr>
          <w:rFonts w:ascii="Times New Roman" w:hAnsi="Times New Roman" w:cs="Times New Roman"/>
          <w:sz w:val="24"/>
          <w:szCs w:val="24"/>
        </w:rPr>
        <w:t>uninformed priors of</w:t>
      </w:r>
      <w:r w:rsidR="005612B4">
        <w:rPr>
          <w:rFonts w:ascii="Times New Roman" w:hAnsi="Times New Roman" w:cs="Times New Roman"/>
          <w:sz w:val="24"/>
          <w:szCs w:val="24"/>
        </w:rPr>
        <w:t xml:space="preserve"> </w:t>
      </w:r>
      <w:r w:rsidR="005612B4" w:rsidRPr="00E80087">
        <w:rPr>
          <w:rFonts w:ascii="Times New Roman" w:hAnsi="Times New Roman" w:cs="Times New Roman"/>
          <w:sz w:val="24"/>
          <w:szCs w:val="24"/>
        </w:rPr>
        <w:t>λ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1, 0</w:t>
      </w:r>
      <w:r w:rsidRPr="00E80087">
        <w:rPr>
          <w:rFonts w:ascii="Times New Roman" w:hAnsi="Times New Roman" w:cs="Times New Roman"/>
          <w:sz w:val="24"/>
          <w:szCs w:val="24"/>
        </w:rPr>
        <w:t xml:space="preserve"> and λ</w:t>
      </w:r>
      <w:r w:rsidRPr="00E800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, 1</w:t>
      </w:r>
      <w:r w:rsidRPr="00E80087">
        <w:rPr>
          <w:rFonts w:ascii="Times New Roman" w:hAnsi="Times New Roman" w:cs="Times New Roman"/>
          <w:sz w:val="24"/>
          <w:szCs w:val="24"/>
        </w:rPr>
        <w:t xml:space="preserve"> to a normal distribution with mean = 0 and variance = 10</w:t>
      </w:r>
      <w:r w:rsidRPr="00E8008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80087">
        <w:rPr>
          <w:rFonts w:ascii="Times New Roman" w:hAnsi="Times New Roman" w:cs="Times New Roman"/>
          <w:sz w:val="24"/>
          <w:szCs w:val="24"/>
        </w:rPr>
        <w:t xml:space="preserve"> (i.e., a very </w:t>
      </w:r>
      <w:r w:rsidR="005A3962" w:rsidRPr="00E80087">
        <w:rPr>
          <w:rFonts w:ascii="Times New Roman" w:hAnsi="Times New Roman" w:cs="Times New Roman"/>
          <w:sz w:val="24"/>
          <w:szCs w:val="24"/>
        </w:rPr>
        <w:t>stretched</w:t>
      </w:r>
      <w:r w:rsidRPr="00E80087">
        <w:rPr>
          <w:rFonts w:ascii="Times New Roman" w:hAnsi="Times New Roman" w:cs="Times New Roman"/>
          <w:sz w:val="24"/>
          <w:szCs w:val="24"/>
        </w:rPr>
        <w:t xml:space="preserve"> distribution), and those of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the </w:t>
      </w:r>
      <w:r w:rsidRPr="00E80087">
        <w:rPr>
          <w:rFonts w:ascii="Times New Roman" w:hAnsi="Times New Roman" w:cs="Times New Roman"/>
          <w:sz w:val="24"/>
          <w:szCs w:val="24"/>
        </w:rPr>
        <w:t>hyper parameters (σ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0087">
        <w:rPr>
          <w:rFonts w:ascii="Times New Roman" w:hAnsi="Times New Roman" w:cs="Times New Roman"/>
          <w:sz w:val="24"/>
          <w:szCs w:val="24"/>
        </w:rPr>
        <w:t xml:space="preserve"> and Σ</w:t>
      </w:r>
      <w:r w:rsidR="005612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0087">
        <w:rPr>
          <w:rFonts w:ascii="Times New Roman" w:hAnsi="Times New Roman" w:cs="Times New Roman"/>
          <w:sz w:val="24"/>
          <w:szCs w:val="24"/>
        </w:rPr>
        <w:t>) to a uniform distribution [0, 10</w:t>
      </w:r>
      <w:r w:rsidRPr="00E8008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80087">
        <w:rPr>
          <w:rFonts w:ascii="Times New Roman" w:hAnsi="Times New Roman" w:cs="Times New Roman"/>
          <w:sz w:val="24"/>
          <w:szCs w:val="24"/>
        </w:rPr>
        <w:t xml:space="preserve">]. We conducted </w:t>
      </w:r>
      <w:r w:rsidRPr="00E80087">
        <w:rPr>
          <w:rFonts w:ascii="Times New Roman" w:hAnsi="Times New Roman" w:cs="Times New Roman"/>
          <w:sz w:val="24"/>
          <w:szCs w:val="24"/>
          <w:shd w:val="clear" w:color="auto" w:fill="FFFFFF"/>
        </w:rPr>
        <w:t>Markov Chain Monte Carlo</w:t>
      </w:r>
      <w:r w:rsidRPr="00E800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</w:t>
      </w:r>
      <w:r w:rsidRPr="00E80087">
        <w:rPr>
          <w:rFonts w:ascii="Times New Roman" w:hAnsi="Times New Roman" w:cs="Times New Roman"/>
          <w:sz w:val="24"/>
          <w:szCs w:val="24"/>
        </w:rPr>
        <w:t>MCMC) simulations for 5 in</w:t>
      </w:r>
      <w:r w:rsidR="00401A89">
        <w:rPr>
          <w:rFonts w:ascii="Times New Roman" w:hAnsi="Times New Roman" w:cs="Times New Roman"/>
          <w:sz w:val="24"/>
          <w:szCs w:val="24"/>
        </w:rPr>
        <w:t xml:space="preserve">dependent sequences. </w:t>
      </w:r>
      <w:r w:rsidR="00BD65A2">
        <w:rPr>
          <w:rFonts w:ascii="Times New Roman" w:hAnsi="Times New Roman" w:cs="Times New Roman"/>
          <w:sz w:val="24"/>
          <w:szCs w:val="24"/>
        </w:rPr>
        <w:t xml:space="preserve">The number of total iterations per chain was </w:t>
      </w:r>
      <w:r w:rsidR="00BD65A2">
        <w:rPr>
          <w:rFonts w:ascii="Times New Roman" w:hAnsi="Times New Roman" w:cs="Times New Roman" w:hint="eastAsia"/>
          <w:sz w:val="24"/>
          <w:szCs w:val="24"/>
        </w:rPr>
        <w:t>240,000</w:t>
      </w:r>
      <w:r w:rsidR="00BD65A2">
        <w:rPr>
          <w:rFonts w:ascii="Times New Roman" w:hAnsi="Times New Roman" w:cs="Times New Roman"/>
          <w:sz w:val="24"/>
          <w:szCs w:val="24"/>
          <w:lang w:val="en-US"/>
        </w:rPr>
        <w:t xml:space="preserve"> (thinning rate was 250), and</w:t>
      </w:r>
      <w:r w:rsidR="00BD65A2">
        <w:rPr>
          <w:rFonts w:ascii="Times New Roman" w:hAnsi="Times New Roman" w:cs="Times New Roman"/>
          <w:sz w:val="24"/>
          <w:szCs w:val="24"/>
        </w:rPr>
        <w:t xml:space="preserve"> first 40,000 steps were discarded</w:t>
      </w:r>
      <w:r w:rsidR="00BD65A2" w:rsidDel="00BD65A2">
        <w:rPr>
          <w:rFonts w:ascii="Times New Roman" w:hAnsi="Times New Roman" w:cs="Times New Roman"/>
          <w:sz w:val="24"/>
          <w:szCs w:val="24"/>
        </w:rPr>
        <w:t xml:space="preserve"> </w:t>
      </w:r>
      <w:r w:rsidRPr="00E80087">
        <w:rPr>
          <w:rFonts w:ascii="Times New Roman" w:hAnsi="Times New Roman" w:cs="Times New Roman"/>
          <w:sz w:val="24"/>
          <w:szCs w:val="24"/>
        </w:rPr>
        <w:t xml:space="preserve">from analysis because of initial-value dependencies. We used 95% </w:t>
      </w:r>
      <w:r w:rsidR="0087231E" w:rsidRPr="00E80087">
        <w:rPr>
          <w:rFonts w:ascii="Times New Roman" w:hAnsi="Times New Roman" w:cs="Times New Roman"/>
          <w:sz w:val="24"/>
          <w:szCs w:val="24"/>
        </w:rPr>
        <w:t xml:space="preserve">Bayesian </w:t>
      </w:r>
      <w:r w:rsidRPr="00E80087">
        <w:rPr>
          <w:rFonts w:ascii="Times New Roman" w:hAnsi="Times New Roman" w:cs="Times New Roman"/>
          <w:sz w:val="24"/>
          <w:szCs w:val="24"/>
        </w:rPr>
        <w:t xml:space="preserve">credible intervals to </w:t>
      </w:r>
      <w:r w:rsidR="0000791F" w:rsidRPr="00E80087"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E80087">
        <w:rPr>
          <w:rFonts w:ascii="Times New Roman" w:hAnsi="Times New Roman" w:cs="Times New Roman"/>
          <w:sz w:val="24"/>
          <w:szCs w:val="24"/>
        </w:rPr>
        <w:t>significance of each parameter.</w:t>
      </w:r>
    </w:p>
    <w:p w14:paraId="7FAD27A1" w14:textId="5D328390" w:rsidR="005612B4" w:rsidRPr="00F8086B" w:rsidRDefault="005612B4" w:rsidP="005612B4">
      <w:pPr>
        <w:pStyle w:val="21"/>
        <w:rPr>
          <w:i/>
        </w:rPr>
      </w:pPr>
      <w:r w:rsidRPr="00F8086B">
        <w:rPr>
          <w:i/>
        </w:rPr>
        <w:t>Comparing exploration frequencies between the frequency-only and frequency-plus-evaluation sub-conditions</w:t>
      </w:r>
    </w:p>
    <w:p w14:paraId="35834BB8" w14:textId="7FC97803" w:rsidR="0099647D" w:rsidRPr="00F8086B" w:rsidRDefault="0099647D" w:rsidP="0099647D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F8086B">
        <w:rPr>
          <w:rFonts w:ascii="Times New Roman" w:hAnsi="Times New Roman" w:cs="Times New Roman"/>
          <w:sz w:val="24"/>
          <w:szCs w:val="24"/>
        </w:rPr>
        <w:t xml:space="preserve">To compare the frequencies of exploratory choices over all 100 rounds between the two sub-conditions, we used a hierarchical Bayesian method. We modelled the probability of individual </w:t>
      </w:r>
      <w:r w:rsidRPr="00F8086B">
        <w:rPr>
          <w:rFonts w:ascii="Times New Roman" w:hAnsi="Times New Roman" w:cs="Times New Roman"/>
          <w:i/>
          <w:sz w:val="24"/>
          <w:szCs w:val="24"/>
        </w:rPr>
        <w:t>x</w:t>
      </w:r>
      <w:r w:rsidRPr="00F8086B">
        <w:rPr>
          <w:rFonts w:ascii="Times New Roman" w:hAnsi="Times New Roman" w:cs="Times New Roman"/>
          <w:sz w:val="24"/>
          <w:szCs w:val="24"/>
        </w:rPr>
        <w:t xml:space="preserve"> in group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F8086B">
        <w:rPr>
          <w:rFonts w:ascii="Times New Roman" w:hAnsi="Times New Roman" w:cs="Times New Roman"/>
          <w:sz w:val="24"/>
          <w:szCs w:val="24"/>
        </w:rPr>
        <w:t xml:space="preserve"> engaging in exploration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x, g</m:t>
            </m:r>
          </m:sub>
        </m:sSub>
      </m:oMath>
      <w:r w:rsidRPr="00F8086B">
        <w:rPr>
          <w:rFonts w:ascii="Times New Roman" w:hAnsi="Times New Roman" w:cs="Times New Roman"/>
          <w:sz w:val="24"/>
          <w:szCs w:val="24"/>
        </w:rPr>
        <w:t xml:space="preserve">) as a mixed </w:t>
      </w:r>
      <w:proofErr w:type="spellStart"/>
      <w:r w:rsidRPr="00F8086B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F8086B">
        <w:rPr>
          <w:rFonts w:ascii="Times New Roman" w:hAnsi="Times New Roman" w:cs="Times New Roman"/>
          <w:sz w:val="24"/>
          <w:szCs w:val="24"/>
        </w:rPr>
        <w:t xml:space="preserve"> model:</w:t>
      </w:r>
    </w:p>
    <w:p w14:paraId="08FC9252" w14:textId="62E9CE08" w:rsidR="0099647D" w:rsidRPr="00F8086B" w:rsidRDefault="0099647D" w:rsidP="0099647D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F8086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x,g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x,g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2,0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2,1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subcondition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6D4D0E" w:rsidRPr="00F8086B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B16848" w:rsidRPr="00F8086B">
        <w:rPr>
          <w:rFonts w:ascii="Times New Roman" w:hAnsi="Times New Roman" w:cs="Times New Roman"/>
          <w:sz w:val="24"/>
          <w:szCs w:val="24"/>
        </w:rPr>
        <w:t>S</w:t>
      </w:r>
      <w:r w:rsidR="006D4D0E" w:rsidRPr="00F8086B">
        <w:rPr>
          <w:rFonts w:ascii="Times New Roman" w:hAnsi="Times New Roman" w:cs="Times New Roman"/>
          <w:sz w:val="24"/>
          <w:szCs w:val="24"/>
        </w:rPr>
        <w:t>2</w:t>
      </w:r>
      <w:r w:rsidRPr="00F8086B">
        <w:rPr>
          <w:rFonts w:ascii="Times New Roman" w:hAnsi="Times New Roman" w:cs="Times New Roman"/>
          <w:sz w:val="24"/>
          <w:szCs w:val="24"/>
        </w:rPr>
        <w:t>)</w:t>
      </w:r>
    </w:p>
    <w:p w14:paraId="5C860F0E" w14:textId="7A942451" w:rsidR="0099647D" w:rsidRPr="00F8086B" w:rsidRDefault="0099647D" w:rsidP="0099647D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 w:rsidRPr="00F8086B">
        <w:rPr>
          <w:rFonts w:ascii="Times New Roman" w:hAnsi="Times New Roman" w:cs="Times New Roman"/>
          <w:sz w:val="24"/>
          <w:szCs w:val="24"/>
        </w:rPr>
        <w:lastRenderedPageBreak/>
        <w:t>where</w:t>
      </w:r>
      <w:proofErr w:type="gramEnd"/>
      <w:r w:rsidRPr="00F8086B">
        <w:rPr>
          <w:rFonts w:ascii="Times New Roman" w:hAnsi="Times New Roman" w:cs="Times New Roman"/>
          <w:sz w:val="24"/>
          <w:szCs w:val="24"/>
        </w:rPr>
        <w:t xml:space="preserve"> λ</w:t>
      </w:r>
      <w:r w:rsidR="006D4D0E" w:rsidRPr="00F808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086B">
        <w:rPr>
          <w:rFonts w:ascii="Times New Roman" w:hAnsi="Times New Roman" w:cs="Times New Roman"/>
          <w:sz w:val="24"/>
          <w:szCs w:val="24"/>
          <w:vertAlign w:val="subscript"/>
        </w:rPr>
        <w:t>, 0</w:t>
      </w:r>
      <w:r w:rsidRPr="00F8086B">
        <w:rPr>
          <w:rFonts w:ascii="Times New Roman" w:hAnsi="Times New Roman" w:cs="Times New Roman"/>
          <w:sz w:val="24"/>
          <w:szCs w:val="24"/>
        </w:rPr>
        <w:t xml:space="preserve"> indicates an intercept, λ</w:t>
      </w:r>
      <w:r w:rsidR="006D4D0E" w:rsidRPr="00F808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086B">
        <w:rPr>
          <w:rFonts w:ascii="Times New Roman" w:hAnsi="Times New Roman" w:cs="Times New Roman"/>
          <w:sz w:val="24"/>
          <w:szCs w:val="24"/>
          <w:vertAlign w:val="subscript"/>
        </w:rPr>
        <w:t>, 1</w:t>
      </w:r>
      <w:r w:rsidRPr="00F8086B">
        <w:rPr>
          <w:rFonts w:ascii="Times New Roman" w:hAnsi="Times New Roman" w:cs="Times New Roman"/>
          <w:sz w:val="24"/>
          <w:szCs w:val="24"/>
        </w:rPr>
        <w:t xml:space="preserve"> indicates a fixed effect for the </w:t>
      </w:r>
      <w:r w:rsidR="006D4D0E" w:rsidRPr="00F8086B">
        <w:rPr>
          <w:rFonts w:ascii="Times New Roman" w:hAnsi="Times New Roman" w:cs="Times New Roman"/>
          <w:sz w:val="24"/>
          <w:szCs w:val="24"/>
        </w:rPr>
        <w:t>sub-</w:t>
      </w:r>
      <w:r w:rsidRPr="00F8086B">
        <w:rPr>
          <w:rFonts w:ascii="Times New Roman" w:hAnsi="Times New Roman" w:cs="Times New Roman"/>
          <w:sz w:val="24"/>
          <w:szCs w:val="24"/>
        </w:rPr>
        <w:t xml:space="preserve">condition (dummy coded: </w:t>
      </w:r>
      <w:r w:rsidR="006D4D0E" w:rsidRPr="00F8086B">
        <w:rPr>
          <w:rFonts w:ascii="Times New Roman" w:hAnsi="Times New Roman" w:cs="Times New Roman"/>
          <w:i/>
          <w:sz w:val="24"/>
          <w:szCs w:val="24"/>
        </w:rPr>
        <w:t>frequency-only</w:t>
      </w:r>
      <w:r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6D4D0E" w:rsidRPr="00F8086B">
        <w:rPr>
          <w:rFonts w:ascii="Times New Roman" w:hAnsi="Times New Roman" w:cs="Times New Roman"/>
          <w:sz w:val="24"/>
          <w:szCs w:val="24"/>
        </w:rPr>
        <w:t xml:space="preserve">sub-condition = 0; </w:t>
      </w:r>
      <w:r w:rsidR="006D4D0E" w:rsidRPr="00F8086B">
        <w:rPr>
          <w:rFonts w:ascii="Times New Roman" w:hAnsi="Times New Roman" w:cs="Times New Roman"/>
          <w:i/>
          <w:sz w:val="24"/>
          <w:szCs w:val="24"/>
        </w:rPr>
        <w:t>frequency-plus-evaluation</w:t>
      </w:r>
      <w:r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6D4D0E" w:rsidRPr="00F8086B">
        <w:rPr>
          <w:rFonts w:ascii="Times New Roman" w:hAnsi="Times New Roman" w:cs="Times New Roman"/>
          <w:sz w:val="24"/>
          <w:szCs w:val="24"/>
        </w:rPr>
        <w:t>sub-</w:t>
      </w:r>
      <w:r w:rsidRPr="00F8086B">
        <w:rPr>
          <w:rFonts w:ascii="Times New Roman" w:hAnsi="Times New Roman" w:cs="Times New Roman"/>
          <w:sz w:val="24"/>
          <w:szCs w:val="24"/>
        </w:rPr>
        <w:t xml:space="preserve">condition = 1), and local parameters </w:t>
      </w:r>
      <w:r w:rsidRPr="00F8086B">
        <w:rPr>
          <w:rFonts w:ascii="Times New Roman" w:hAnsi="Times New Roman" w:cs="Times New Roman"/>
          <w:i/>
          <w:sz w:val="24"/>
          <w:szCs w:val="24"/>
        </w:rPr>
        <w:t>ε</w:t>
      </w:r>
      <w:r w:rsidR="006D4D0E" w:rsidRPr="00F808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08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8086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086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808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8086B">
        <w:rPr>
          <w:rFonts w:ascii="Times New Roman" w:hAnsi="Times New Roman" w:cs="Times New Roman"/>
          <w:sz w:val="24"/>
          <w:szCs w:val="24"/>
        </w:rPr>
        <w:t xml:space="preserve"> an</w:t>
      </w:r>
      <w:r w:rsidRPr="00F8086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</m:d>
      </m:oMath>
      <w:r w:rsidRPr="00F8086B">
        <w:rPr>
          <w:rFonts w:ascii="Times New Roman" w:hAnsi="Times New Roman" w:cs="Times New Roman"/>
          <w:sz w:val="24"/>
          <w:szCs w:val="24"/>
        </w:rPr>
        <w:t xml:space="preserve"> indicate random effects specific to the individual and to the group respectively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~ Normal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F8086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~ Normal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F8086B">
        <w:rPr>
          <w:rFonts w:ascii="Times New Roman" w:hAnsi="Times New Roman" w:cs="Times New Roman"/>
          <w:sz w:val="24"/>
          <w:szCs w:val="24"/>
        </w:rPr>
        <w:t>).</w:t>
      </w:r>
    </w:p>
    <w:p w14:paraId="55438F00" w14:textId="690F83C2" w:rsidR="005612B4" w:rsidRPr="00F8086B" w:rsidRDefault="006D4D0E" w:rsidP="0099647D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F8086B">
        <w:rPr>
          <w:rFonts w:ascii="Times New Roman" w:hAnsi="Times New Roman" w:cs="Times New Roman"/>
          <w:sz w:val="24"/>
          <w:szCs w:val="24"/>
        </w:rPr>
        <w:t xml:space="preserve">Because the structure of the model was identical to the equation </w:t>
      </w:r>
      <w:r w:rsidR="00B16848" w:rsidRPr="00F8086B">
        <w:rPr>
          <w:rFonts w:ascii="Times New Roman" w:hAnsi="Times New Roman" w:cs="Times New Roman"/>
          <w:sz w:val="24"/>
          <w:szCs w:val="24"/>
        </w:rPr>
        <w:t>S</w:t>
      </w:r>
      <w:r w:rsidRPr="00F8086B">
        <w:rPr>
          <w:rFonts w:ascii="Times New Roman" w:hAnsi="Times New Roman" w:cs="Times New Roman"/>
          <w:sz w:val="24"/>
          <w:szCs w:val="24"/>
        </w:rPr>
        <w:t>1, the MCMC protocol was the same as described above.</w:t>
      </w:r>
    </w:p>
    <w:p w14:paraId="132D22C9" w14:textId="77777777" w:rsidR="000543AF" w:rsidRPr="00F8086B" w:rsidRDefault="003067BC" w:rsidP="00E303D8">
      <w:pPr>
        <w:pStyle w:val="21"/>
        <w:rPr>
          <w:i/>
        </w:rPr>
      </w:pPr>
      <w:r w:rsidRPr="00F8086B">
        <w:rPr>
          <w:i/>
        </w:rPr>
        <w:t>Analysis of the causality between exploration and evaluation</w:t>
      </w:r>
    </w:p>
    <w:p w14:paraId="459C265A" w14:textId="52A320EA" w:rsidR="00A819FA" w:rsidRPr="00F8086B" w:rsidRDefault="00D76193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F8086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F8086B">
        <w:rPr>
          <w:rFonts w:ascii="Times New Roman" w:hAnsi="Times New Roman" w:cs="Times New Roman"/>
          <w:sz w:val="24"/>
          <w:szCs w:val="24"/>
        </w:rPr>
        <w:t>analy</w:t>
      </w:r>
      <w:r w:rsidR="00664DED" w:rsidRPr="00F8086B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F8086B">
        <w:rPr>
          <w:rFonts w:ascii="Times New Roman" w:hAnsi="Times New Roman" w:cs="Times New Roman"/>
          <w:sz w:val="24"/>
          <w:szCs w:val="24"/>
        </w:rPr>
        <w:t xml:space="preserve"> factors affecting individual exploratory choices, we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constructed two models</w:t>
      </w:r>
      <w:r w:rsidRPr="00F8086B">
        <w:rPr>
          <w:rFonts w:ascii="Times New Roman" w:hAnsi="Times New Roman" w:cs="Times New Roman"/>
          <w:sz w:val="24"/>
          <w:szCs w:val="24"/>
        </w:rPr>
        <w:t>. One model posits that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00791F" w:rsidRPr="00F8086B">
        <w:rPr>
          <w:rFonts w:ascii="Times New Roman" w:hAnsi="Times New Roman" w:cs="Times New Roman"/>
          <w:sz w:val="24"/>
          <w:szCs w:val="24"/>
        </w:rPr>
        <w:t xml:space="preserve">an </w:t>
      </w:r>
      <w:r w:rsidR="00A819FA" w:rsidRPr="00F8086B">
        <w:rPr>
          <w:rFonts w:ascii="Times New Roman" w:hAnsi="Times New Roman" w:cs="Times New Roman"/>
          <w:sz w:val="24"/>
          <w:szCs w:val="24"/>
        </w:rPr>
        <w:t>individual</w:t>
      </w:r>
      <w:r w:rsidRPr="00F8086B">
        <w:rPr>
          <w:rFonts w:ascii="Times New Roman" w:hAnsi="Times New Roman" w:cs="Times New Roman"/>
          <w:sz w:val="24"/>
          <w:szCs w:val="24"/>
        </w:rPr>
        <w:t>’s exploration probability at round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A819FA" w:rsidRPr="00F8086B">
        <w:rPr>
          <w:rFonts w:ascii="Times New Roman" w:hAnsi="Times New Roman" w:cs="Times New Roman"/>
          <w:i/>
          <w:sz w:val="24"/>
          <w:szCs w:val="24"/>
        </w:rPr>
        <w:t>t</w:t>
      </w:r>
      <w:r w:rsidR="00664DED" w:rsidRPr="00F8086B">
        <w:rPr>
          <w:rFonts w:ascii="Times New Roman" w:hAnsi="Times New Roman" w:cs="Times New Roman"/>
          <w:sz w:val="24"/>
          <w:szCs w:val="24"/>
        </w:rPr>
        <w:t xml:space="preserve"> + 1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is influenced by the </w:t>
      </w:r>
      <w:r w:rsidRPr="00F8086B">
        <w:rPr>
          <w:rFonts w:ascii="Times New Roman" w:hAnsi="Times New Roman" w:cs="Times New Roman"/>
          <w:sz w:val="24"/>
          <w:szCs w:val="24"/>
        </w:rPr>
        <w:t>total</w:t>
      </w:r>
      <w:r w:rsidR="00184CBD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6930A1" w:rsidRPr="00F8086B">
        <w:rPr>
          <w:rFonts w:ascii="Times New Roman" w:hAnsi="Times New Roman" w:cs="Times New Roman"/>
          <w:sz w:val="24"/>
          <w:szCs w:val="24"/>
        </w:rPr>
        <w:t>number</w:t>
      </w:r>
      <w:r w:rsidR="0083192D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Pr="00F8086B">
        <w:rPr>
          <w:rFonts w:ascii="Times New Roman" w:hAnsi="Times New Roman" w:cs="Times New Roman"/>
          <w:sz w:val="24"/>
          <w:szCs w:val="24"/>
        </w:rPr>
        <w:t xml:space="preserve">of </w:t>
      </w:r>
      <w:r w:rsidR="006930A1" w:rsidRPr="00F8086B">
        <w:rPr>
          <w:rFonts w:ascii="Times New Roman" w:hAnsi="Times New Roman" w:cs="Times New Roman"/>
          <w:sz w:val="24"/>
          <w:szCs w:val="24"/>
        </w:rPr>
        <w:t>ratings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EC4E05" w:rsidRPr="00F8086B">
        <w:rPr>
          <w:rFonts w:ascii="Times New Roman" w:hAnsi="Times New Roman" w:cs="Times New Roman"/>
          <w:sz w:val="24"/>
          <w:szCs w:val="24"/>
        </w:rPr>
        <w:t xml:space="preserve">contributed </w:t>
      </w:r>
      <w:r w:rsidRPr="00F8086B">
        <w:rPr>
          <w:rFonts w:ascii="Times New Roman" w:hAnsi="Times New Roman" w:cs="Times New Roman"/>
          <w:sz w:val="24"/>
          <w:szCs w:val="24"/>
        </w:rPr>
        <w:t xml:space="preserve">in the group 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at </w:t>
      </w:r>
      <w:r w:rsidR="00FB0E31" w:rsidRPr="00F8086B">
        <w:rPr>
          <w:rFonts w:ascii="Times New Roman" w:hAnsi="Times New Roman" w:cs="Times New Roman"/>
          <w:sz w:val="24"/>
          <w:szCs w:val="24"/>
        </w:rPr>
        <w:t>round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A819FA" w:rsidRPr="00F8086B">
        <w:rPr>
          <w:rFonts w:ascii="Times New Roman" w:hAnsi="Times New Roman" w:cs="Times New Roman"/>
          <w:i/>
          <w:sz w:val="24"/>
          <w:szCs w:val="24"/>
        </w:rPr>
        <w:t>t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(evaluation effect model)</w:t>
      </w:r>
      <w:r w:rsidR="00EC4E05" w:rsidRPr="00F8086B">
        <w:rPr>
          <w:rFonts w:ascii="Times New Roman" w:hAnsi="Times New Roman" w:cs="Times New Roman"/>
          <w:sz w:val="24"/>
          <w:szCs w:val="24"/>
        </w:rPr>
        <w:t xml:space="preserve">. The 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converse </w:t>
      </w:r>
      <w:r w:rsidR="00EC4E05" w:rsidRPr="00F8086B">
        <w:rPr>
          <w:rFonts w:ascii="Times New Roman" w:hAnsi="Times New Roman" w:cs="Times New Roman"/>
          <w:sz w:val="24"/>
          <w:szCs w:val="24"/>
        </w:rPr>
        <w:t>model posits that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the </w:t>
      </w:r>
      <w:r w:rsidR="00EC4E05" w:rsidRPr="00F8086B">
        <w:rPr>
          <w:rFonts w:ascii="Times New Roman" w:hAnsi="Times New Roman" w:cs="Times New Roman"/>
          <w:sz w:val="24"/>
          <w:szCs w:val="24"/>
        </w:rPr>
        <w:t>individual probability of</w:t>
      </w:r>
      <w:r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A819FA" w:rsidRPr="00F8086B">
        <w:rPr>
          <w:rFonts w:ascii="Times New Roman" w:hAnsi="Times New Roman" w:cs="Times New Roman"/>
          <w:sz w:val="24"/>
          <w:szCs w:val="24"/>
        </w:rPr>
        <w:t>co</w:t>
      </w:r>
      <w:r w:rsidRPr="00F8086B">
        <w:rPr>
          <w:rFonts w:ascii="Times New Roman" w:hAnsi="Times New Roman" w:cs="Times New Roman"/>
          <w:sz w:val="24"/>
          <w:szCs w:val="24"/>
        </w:rPr>
        <w:t xml:space="preserve">ntributing </w:t>
      </w:r>
      <w:r w:rsidR="006930A1" w:rsidRPr="00F8086B">
        <w:rPr>
          <w:rFonts w:ascii="Times New Roman" w:hAnsi="Times New Roman" w:cs="Times New Roman"/>
          <w:sz w:val="24"/>
          <w:szCs w:val="24"/>
        </w:rPr>
        <w:t>rating</w:t>
      </w:r>
      <w:r w:rsidR="00EB3238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Pr="00F8086B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B3238" w:rsidRPr="00F8086B">
        <w:rPr>
          <w:rFonts w:ascii="Times New Roman" w:hAnsi="Times New Roman" w:cs="Times New Roman"/>
          <w:sz w:val="24"/>
          <w:szCs w:val="24"/>
        </w:rPr>
        <w:t xml:space="preserve">at </w:t>
      </w:r>
      <w:r w:rsidRPr="00F8086B">
        <w:rPr>
          <w:rFonts w:ascii="Times New Roman" w:hAnsi="Times New Roman" w:cs="Times New Roman"/>
          <w:sz w:val="24"/>
          <w:szCs w:val="24"/>
        </w:rPr>
        <w:t>the feedback</w:t>
      </w:r>
      <w:r w:rsidR="00EB3238" w:rsidRPr="00F8086B">
        <w:rPr>
          <w:rFonts w:ascii="Times New Roman" w:hAnsi="Times New Roman" w:cs="Times New Roman"/>
          <w:sz w:val="24"/>
          <w:szCs w:val="24"/>
        </w:rPr>
        <w:t xml:space="preserve"> stage </w:t>
      </w:r>
      <w:r w:rsidRPr="00F8086B">
        <w:rPr>
          <w:rFonts w:ascii="Times New Roman" w:hAnsi="Times New Roman" w:cs="Times New Roman"/>
          <w:sz w:val="24"/>
          <w:szCs w:val="24"/>
        </w:rPr>
        <w:t>of round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A819FA" w:rsidRPr="00F8086B">
        <w:rPr>
          <w:rFonts w:ascii="Times New Roman" w:hAnsi="Times New Roman" w:cs="Times New Roman"/>
          <w:i/>
          <w:sz w:val="24"/>
          <w:szCs w:val="24"/>
        </w:rPr>
        <w:t>t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is influenced by whether or not she</w:t>
      </w:r>
      <w:r w:rsidR="00664DED" w:rsidRPr="00F8086B">
        <w:rPr>
          <w:rFonts w:ascii="Times New Roman" w:hAnsi="Times New Roman" w:cs="Times New Roman"/>
          <w:sz w:val="24"/>
          <w:szCs w:val="24"/>
        </w:rPr>
        <w:t>/he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h</w:t>
      </w:r>
      <w:r w:rsidR="00EB3238" w:rsidRPr="00F8086B">
        <w:rPr>
          <w:rFonts w:ascii="Times New Roman" w:hAnsi="Times New Roman" w:cs="Times New Roman"/>
          <w:sz w:val="24"/>
          <w:szCs w:val="24"/>
        </w:rPr>
        <w:t xml:space="preserve">as </w:t>
      </w:r>
      <w:r w:rsidRPr="00F8086B">
        <w:rPr>
          <w:rFonts w:ascii="Times New Roman" w:hAnsi="Times New Roman" w:cs="Times New Roman"/>
          <w:sz w:val="24"/>
          <w:szCs w:val="24"/>
        </w:rPr>
        <w:t xml:space="preserve">engaged in </w:t>
      </w:r>
      <w:r w:rsidR="00EC4E05" w:rsidRPr="00F8086B">
        <w:rPr>
          <w:rFonts w:ascii="Times New Roman" w:hAnsi="Times New Roman" w:cs="Times New Roman"/>
          <w:sz w:val="24"/>
          <w:szCs w:val="24"/>
        </w:rPr>
        <w:t xml:space="preserve">exploration </w:t>
      </w:r>
      <w:r w:rsidR="00EB3238" w:rsidRPr="00F8086B">
        <w:rPr>
          <w:rFonts w:ascii="Times New Roman" w:hAnsi="Times New Roman" w:cs="Times New Roman"/>
          <w:sz w:val="24"/>
          <w:szCs w:val="24"/>
        </w:rPr>
        <w:t xml:space="preserve">at </w:t>
      </w:r>
      <w:r w:rsidRPr="00F8086B">
        <w:rPr>
          <w:rFonts w:ascii="Times New Roman" w:hAnsi="Times New Roman" w:cs="Times New Roman"/>
          <w:sz w:val="24"/>
          <w:szCs w:val="24"/>
        </w:rPr>
        <w:t xml:space="preserve">the </w:t>
      </w:r>
      <w:r w:rsidR="00EB3238" w:rsidRPr="00F8086B">
        <w:rPr>
          <w:rFonts w:ascii="Times New Roman" w:hAnsi="Times New Roman" w:cs="Times New Roman"/>
          <w:sz w:val="24"/>
          <w:szCs w:val="24"/>
        </w:rPr>
        <w:t xml:space="preserve">choice stage </w:t>
      </w:r>
      <w:r w:rsidRPr="00F8086B">
        <w:rPr>
          <w:rFonts w:ascii="Times New Roman" w:hAnsi="Times New Roman" w:cs="Times New Roman"/>
          <w:sz w:val="24"/>
          <w:szCs w:val="24"/>
        </w:rPr>
        <w:t>of round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A819FA" w:rsidRPr="00F8086B">
        <w:rPr>
          <w:rFonts w:ascii="Times New Roman" w:hAnsi="Times New Roman" w:cs="Times New Roman"/>
          <w:i/>
          <w:sz w:val="24"/>
          <w:szCs w:val="24"/>
        </w:rPr>
        <w:t>t</w:t>
      </w:r>
      <w:r w:rsidR="00A819FA" w:rsidRPr="00F8086B">
        <w:rPr>
          <w:rFonts w:ascii="Times New Roman" w:hAnsi="Times New Roman" w:cs="Times New Roman"/>
          <w:sz w:val="24"/>
          <w:szCs w:val="24"/>
        </w:rPr>
        <w:t xml:space="preserve"> (exploration effect model).</w:t>
      </w:r>
    </w:p>
    <w:p w14:paraId="1278206B" w14:textId="7F190BE0" w:rsidR="00FA1C30" w:rsidRPr="00F8086B" w:rsidRDefault="00EB3238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F8086B">
        <w:rPr>
          <w:rFonts w:ascii="Times New Roman" w:hAnsi="Times New Roman" w:cs="Times New Roman"/>
          <w:sz w:val="24"/>
          <w:szCs w:val="24"/>
        </w:rPr>
        <w:t xml:space="preserve">For </w:t>
      </w:r>
      <w:r w:rsidR="00C96F5F" w:rsidRPr="00F8086B">
        <w:rPr>
          <w:rFonts w:ascii="Times New Roman" w:hAnsi="Times New Roman" w:cs="Times New Roman"/>
          <w:sz w:val="24"/>
          <w:szCs w:val="24"/>
        </w:rPr>
        <w:t xml:space="preserve">the </w:t>
      </w:r>
      <w:r w:rsidRPr="00F8086B">
        <w:rPr>
          <w:rFonts w:ascii="Times New Roman" w:hAnsi="Times New Roman" w:cs="Times New Roman"/>
          <w:sz w:val="24"/>
          <w:szCs w:val="24"/>
        </w:rPr>
        <w:t xml:space="preserve">evaluation effect model, </w:t>
      </w:r>
      <w:r w:rsidR="00C96F5F" w:rsidRPr="00F8086B">
        <w:rPr>
          <w:rFonts w:ascii="Times New Roman" w:hAnsi="Times New Roman" w:cs="Times New Roman"/>
          <w:sz w:val="24"/>
          <w:szCs w:val="24"/>
        </w:rPr>
        <w:t>t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he probability </w:t>
      </w:r>
      <w:r w:rsidR="00C96F5F" w:rsidRPr="00F8086B">
        <w:rPr>
          <w:rFonts w:ascii="Times New Roman" w:hAnsi="Times New Roman" w:cs="Times New Roman"/>
          <w:sz w:val="24"/>
          <w:szCs w:val="24"/>
        </w:rPr>
        <w:t xml:space="preserve">of </w:t>
      </w:r>
      <w:r w:rsidR="00FA1C30" w:rsidRPr="00F8086B">
        <w:rPr>
          <w:rFonts w:ascii="Times New Roman" w:hAnsi="Times New Roman" w:cs="Times New Roman"/>
          <w:sz w:val="24"/>
          <w:szCs w:val="24"/>
        </w:rPr>
        <w:t>indivi</w:t>
      </w:r>
      <w:r w:rsidR="00AC2503" w:rsidRPr="00F8086B">
        <w:rPr>
          <w:rFonts w:ascii="Times New Roman" w:hAnsi="Times New Roman" w:cs="Times New Roman"/>
          <w:sz w:val="24"/>
          <w:szCs w:val="24"/>
        </w:rPr>
        <w:t xml:space="preserve">dual </w:t>
      </w:r>
      <w:r w:rsidR="00AC2503" w:rsidRPr="00F8086B">
        <w:rPr>
          <w:rFonts w:ascii="Times New Roman" w:hAnsi="Times New Roman" w:cs="Times New Roman"/>
          <w:i/>
          <w:sz w:val="24"/>
          <w:szCs w:val="24"/>
        </w:rPr>
        <w:t>x</w:t>
      </w:r>
      <w:r w:rsidR="00AC2503" w:rsidRPr="00F8086B">
        <w:rPr>
          <w:rFonts w:ascii="Times New Roman" w:hAnsi="Times New Roman" w:cs="Times New Roman"/>
          <w:sz w:val="24"/>
          <w:szCs w:val="24"/>
        </w:rPr>
        <w:t xml:space="preserve"> in group</w:t>
      </w:r>
      <w:r w:rsidR="00664DED" w:rsidRPr="00F8086B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="00C96F5F" w:rsidRPr="00F8086B">
        <w:rPr>
          <w:rFonts w:ascii="Times New Roman" w:hAnsi="Times New Roman" w:cs="Times New Roman"/>
          <w:sz w:val="24"/>
          <w:szCs w:val="24"/>
        </w:rPr>
        <w:t xml:space="preserve"> engaging in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exploration </w:t>
      </w:r>
      <w:r w:rsidR="00C96F5F" w:rsidRPr="00F8086B">
        <w:rPr>
          <w:rFonts w:ascii="Times New Roman" w:hAnsi="Times New Roman" w:cs="Times New Roman"/>
          <w:sz w:val="24"/>
          <w:szCs w:val="24"/>
        </w:rPr>
        <w:t>at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C96F5F" w:rsidRPr="00F8086B">
        <w:rPr>
          <w:rFonts w:ascii="Times New Roman" w:hAnsi="Times New Roman" w:cs="Times New Roman"/>
          <w:sz w:val="24"/>
          <w:szCs w:val="24"/>
        </w:rPr>
        <w:t>round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FA1C30" w:rsidRPr="00F8086B">
        <w:rPr>
          <w:rFonts w:ascii="Times New Roman" w:hAnsi="Times New Roman" w:cs="Times New Roman"/>
          <w:i/>
          <w:sz w:val="24"/>
          <w:szCs w:val="24"/>
        </w:rPr>
        <w:t>t</w:t>
      </w:r>
      <w:r w:rsidR="00D220AD" w:rsidRPr="00F8086B">
        <w:rPr>
          <w:rFonts w:ascii="Times New Roman" w:hAnsi="Times New Roman" w:cs="Times New Roman"/>
          <w:sz w:val="24"/>
          <w:szCs w:val="24"/>
        </w:rPr>
        <w:t xml:space="preserve"> + 1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x, g, t+1</m:t>
            </m:r>
          </m:sub>
        </m:sSub>
      </m:oMath>
      <w:r w:rsidR="00C96F5F" w:rsidRPr="00F8086B">
        <w:rPr>
          <w:rFonts w:ascii="Times New Roman" w:hAnsi="Times New Roman" w:cs="Times New Roman"/>
          <w:sz w:val="24"/>
          <w:szCs w:val="24"/>
        </w:rPr>
        <w:t xml:space="preserve">) was </w:t>
      </w:r>
      <w:r w:rsidR="00E020E7" w:rsidRPr="00F8086B">
        <w:rPr>
          <w:rFonts w:ascii="Times New Roman" w:hAnsi="Times New Roman" w:cs="Times New Roman"/>
          <w:sz w:val="24"/>
          <w:szCs w:val="24"/>
        </w:rPr>
        <w:t>modelled</w:t>
      </w:r>
      <w:r w:rsidR="00FA1C30" w:rsidRPr="00F8086B">
        <w:rPr>
          <w:rFonts w:ascii="Times New Roman" w:hAnsi="Times New Roman" w:cs="Times New Roman"/>
          <w:sz w:val="24"/>
          <w:szCs w:val="24"/>
        </w:rPr>
        <w:t>:</w:t>
      </w:r>
    </w:p>
    <w:p w14:paraId="2580548E" w14:textId="2DB12904" w:rsidR="00AC2503" w:rsidRPr="00F8086B" w:rsidRDefault="00A92F74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F8086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 g, t+1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 g, t+1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g, 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D220AD" w:rsidRPr="00F8086B">
        <w:rPr>
          <w:rFonts w:ascii="Times New Roman" w:hAnsi="Times New Roman" w:cs="Times New Roman"/>
          <w:sz w:val="24"/>
          <w:szCs w:val="24"/>
        </w:rPr>
        <w:t xml:space="preserve">  </w:t>
      </w:r>
      <w:r w:rsidRPr="00F808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2B4" w:rsidRPr="00F8086B">
        <w:rPr>
          <w:rFonts w:ascii="Times New Roman" w:hAnsi="Times New Roman" w:cs="Times New Roman"/>
          <w:sz w:val="24"/>
          <w:szCs w:val="24"/>
        </w:rPr>
        <w:t>(</w:t>
      </w:r>
      <w:r w:rsidR="00B16848" w:rsidRPr="00F8086B">
        <w:rPr>
          <w:rFonts w:ascii="Times New Roman" w:hAnsi="Times New Roman" w:cs="Times New Roman"/>
          <w:sz w:val="24"/>
          <w:szCs w:val="24"/>
        </w:rPr>
        <w:t>S</w:t>
      </w:r>
      <w:r w:rsidR="005612B4" w:rsidRPr="00F8086B">
        <w:rPr>
          <w:rFonts w:ascii="Times New Roman" w:hAnsi="Times New Roman" w:cs="Times New Roman"/>
          <w:sz w:val="24"/>
          <w:szCs w:val="24"/>
        </w:rPr>
        <w:t>3</w:t>
      </w:r>
      <w:r w:rsidRPr="00F8086B">
        <w:rPr>
          <w:rFonts w:ascii="Times New Roman" w:hAnsi="Times New Roman" w:cs="Times New Roman"/>
          <w:sz w:val="24"/>
          <w:szCs w:val="24"/>
        </w:rPr>
        <w:t>)</w:t>
      </w:r>
    </w:p>
    <w:p w14:paraId="6296BF1F" w14:textId="4913D7DB" w:rsidR="004C6B52" w:rsidRPr="00F8086B" w:rsidRDefault="00AC2503" w:rsidP="00E01CF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 w:rsidRPr="00F8086B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2E2067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9665C1" w:rsidRPr="00F8086B">
        <w:rPr>
          <w:rFonts w:ascii="Times New Roman" w:hAnsi="Times New Roman" w:cs="Times New Roman"/>
          <w:sz w:val="24"/>
          <w:szCs w:val="24"/>
        </w:rPr>
        <w:fldChar w:fldCharType="begin"/>
      </w:r>
      <w:r w:rsidR="00FA1C30" w:rsidRPr="00F8086B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=β1+β2*condition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+rg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                    </m:t>
        </m:r>
      </m:oMath>
      <w:r w:rsidR="00FA1C30" w:rsidRPr="00F8086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665C1" w:rsidRPr="00F8086B">
        <w:rPr>
          <w:rFonts w:ascii="Times New Roman" w:hAnsi="Times New Roman" w:cs="Times New Roman"/>
          <w:sz w:val="24"/>
          <w:szCs w:val="24"/>
        </w:rPr>
        <w:fldChar w:fldCharType="end"/>
      </w:r>
      <w:r w:rsidR="00FA1C30" w:rsidRPr="00F8086B">
        <w:rPr>
          <w:rFonts w:ascii="Times New Roman" w:hAnsi="Times New Roman" w:cs="Times New Roman"/>
          <w:sz w:val="24"/>
          <w:szCs w:val="24"/>
        </w:rPr>
        <w:t>α</w:t>
      </w:r>
      <w:r w:rsidR="003669FB" w:rsidRPr="00F808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indicates an intercept, </w:t>
      </w:r>
      <w:r w:rsidR="003669FB" w:rsidRPr="00F8086B">
        <w:rPr>
          <w:rFonts w:ascii="Times New Roman" w:hAnsi="Times New Roman" w:cs="Times New Roman"/>
          <w:sz w:val="24"/>
          <w:szCs w:val="24"/>
        </w:rPr>
        <w:t>β</w:t>
      </w:r>
      <w:r w:rsidR="00FA1C30" w:rsidRPr="00F808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indicates a fixed effect </w:t>
      </w:r>
      <w:r w:rsidR="00C96F5F" w:rsidRPr="00F8086B">
        <w:rPr>
          <w:rFonts w:ascii="Times New Roman" w:hAnsi="Times New Roman" w:cs="Times New Roman"/>
          <w:sz w:val="24"/>
          <w:szCs w:val="24"/>
        </w:rPr>
        <w:t>for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the </w:t>
      </w:r>
      <w:r w:rsidR="00C96F5F" w:rsidRPr="00F8086B">
        <w:rPr>
          <w:rFonts w:ascii="Times New Roman" w:hAnsi="Times New Roman" w:cs="Times New Roman"/>
          <w:sz w:val="24"/>
          <w:szCs w:val="24"/>
        </w:rPr>
        <w:t xml:space="preserve">total </w:t>
      </w:r>
      <w:r w:rsidR="006930A1" w:rsidRPr="00F8086B">
        <w:rPr>
          <w:rFonts w:ascii="Times New Roman" w:hAnsi="Times New Roman" w:cs="Times New Roman"/>
          <w:sz w:val="24"/>
          <w:szCs w:val="24"/>
        </w:rPr>
        <w:t>number</w:t>
      </w:r>
      <w:r w:rsidR="00C96F5F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of </w:t>
      </w:r>
      <w:r w:rsidR="006930A1" w:rsidRPr="00F8086B">
        <w:rPr>
          <w:rFonts w:ascii="Times New Roman" w:hAnsi="Times New Roman" w:cs="Times New Roman"/>
          <w:sz w:val="24"/>
          <w:szCs w:val="24"/>
        </w:rPr>
        <w:t>ratings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C96F5F" w:rsidRPr="00F8086B">
        <w:rPr>
          <w:rFonts w:ascii="Times New Roman" w:hAnsi="Times New Roman" w:cs="Times New Roman"/>
          <w:sz w:val="24"/>
          <w:szCs w:val="24"/>
        </w:rPr>
        <w:t>contributed in the group at the pre</w:t>
      </w:r>
      <w:bookmarkStart w:id="0" w:name="_GoBack"/>
      <w:bookmarkEnd w:id="0"/>
      <w:r w:rsidR="00C96F5F" w:rsidRPr="00F8086B">
        <w:rPr>
          <w:rFonts w:ascii="Times New Roman" w:hAnsi="Times New Roman" w:cs="Times New Roman"/>
          <w:sz w:val="24"/>
          <w:szCs w:val="24"/>
        </w:rPr>
        <w:t xml:space="preserve">ceding round </w:t>
      </w:r>
      <w:r w:rsidR="007A0B2B" w:rsidRPr="00F8086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g, 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A0B2B" w:rsidRPr="00F8086B">
        <w:rPr>
          <w:rFonts w:ascii="Times New Roman" w:hAnsi="Times New Roman" w:cs="Times New Roman"/>
          <w:sz w:val="24"/>
          <w:szCs w:val="24"/>
        </w:rPr>
        <w:t>)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, and local parameters </w:t>
      </w:r>
      <w:r w:rsidR="002E2067" w:rsidRPr="00F8086B">
        <w:rPr>
          <w:rFonts w:ascii="Times New Roman" w:hAnsi="Times New Roman" w:cs="Times New Roman"/>
          <w:i/>
          <w:sz w:val="24"/>
          <w:szCs w:val="24"/>
        </w:rPr>
        <w:t>ε</w:t>
      </w:r>
      <w:r w:rsidR="00BC35AD" w:rsidRPr="00F808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2067" w:rsidRPr="00F8086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2067" w:rsidRPr="00F8086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2E2067" w:rsidRPr="00F808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and</w:t>
      </w:r>
      <w:r w:rsidR="00321023" w:rsidRPr="00F8086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</m:oMath>
      <w:r w:rsidR="002E2067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FA1C30" w:rsidRPr="00F8086B">
        <w:rPr>
          <w:rFonts w:ascii="Times New Roman" w:hAnsi="Times New Roman" w:cs="Times New Roman"/>
          <w:sz w:val="24"/>
          <w:szCs w:val="24"/>
        </w:rPr>
        <w:t>indica</w:t>
      </w:r>
      <w:r w:rsidR="002E2067" w:rsidRPr="00F8086B">
        <w:rPr>
          <w:rFonts w:ascii="Times New Roman" w:hAnsi="Times New Roman" w:cs="Times New Roman"/>
          <w:sz w:val="24"/>
          <w:szCs w:val="24"/>
        </w:rPr>
        <w:t xml:space="preserve">te </w:t>
      </w:r>
      <w:r w:rsidR="007A0B2B" w:rsidRPr="00F8086B">
        <w:rPr>
          <w:rFonts w:ascii="Times New Roman" w:hAnsi="Times New Roman" w:cs="Times New Roman"/>
          <w:sz w:val="24"/>
          <w:szCs w:val="24"/>
        </w:rPr>
        <w:t>random effect</w:t>
      </w:r>
      <w:r w:rsidR="00455998" w:rsidRPr="00F8086B">
        <w:rPr>
          <w:rFonts w:ascii="Times New Roman" w:hAnsi="Times New Roman" w:cs="Times New Roman"/>
          <w:sz w:val="24"/>
          <w:szCs w:val="24"/>
        </w:rPr>
        <w:t>s</w:t>
      </w:r>
      <w:r w:rsidR="002E2067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C96F5F" w:rsidRPr="00F8086B">
        <w:rPr>
          <w:rFonts w:ascii="Times New Roman" w:hAnsi="Times New Roman" w:cs="Times New Roman"/>
          <w:sz w:val="24"/>
          <w:szCs w:val="24"/>
        </w:rPr>
        <w:t xml:space="preserve">specific to the </w:t>
      </w:r>
      <w:r w:rsidR="002E2067" w:rsidRPr="00F8086B">
        <w:rPr>
          <w:rFonts w:ascii="Times New Roman" w:hAnsi="Times New Roman" w:cs="Times New Roman"/>
          <w:sz w:val="24"/>
          <w:szCs w:val="24"/>
        </w:rPr>
        <w:t>individual</w:t>
      </w:r>
      <w:r w:rsidR="00C96F5F" w:rsidRPr="00F8086B">
        <w:rPr>
          <w:rFonts w:ascii="Times New Roman" w:hAnsi="Times New Roman" w:cs="Times New Roman"/>
          <w:sz w:val="24"/>
          <w:szCs w:val="24"/>
        </w:rPr>
        <w:t xml:space="preserve"> and to the </w:t>
      </w:r>
      <w:r w:rsidR="004C6B52" w:rsidRPr="00F8086B">
        <w:rPr>
          <w:rFonts w:ascii="Times New Roman" w:hAnsi="Times New Roman" w:cs="Times New Roman"/>
          <w:sz w:val="24"/>
          <w:szCs w:val="24"/>
        </w:rPr>
        <w:t>group respectively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~ Normal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4C6B52" w:rsidRPr="00F8086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~ Normal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4C6B52" w:rsidRPr="00F8086B">
        <w:rPr>
          <w:rFonts w:ascii="Times New Roman" w:hAnsi="Times New Roman" w:cs="Times New Roman"/>
          <w:sz w:val="24"/>
          <w:szCs w:val="24"/>
        </w:rPr>
        <w:t>).</w:t>
      </w:r>
    </w:p>
    <w:p w14:paraId="4C2EFC40" w14:textId="476AE07F" w:rsidR="00FA1C30" w:rsidRPr="00E80087" w:rsidRDefault="00C61AA8" w:rsidP="004C6B52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F8086B">
        <w:rPr>
          <w:rFonts w:ascii="Times New Roman" w:hAnsi="Times New Roman" w:cs="Times New Roman"/>
          <w:sz w:val="24"/>
          <w:szCs w:val="24"/>
        </w:rPr>
        <w:t xml:space="preserve">To estimate the </w:t>
      </w:r>
      <w:r w:rsidR="00FA1C30" w:rsidRPr="00F8086B">
        <w:rPr>
          <w:rFonts w:ascii="Times New Roman" w:hAnsi="Times New Roman" w:cs="Times New Roman"/>
          <w:sz w:val="24"/>
          <w:szCs w:val="24"/>
        </w:rPr>
        <w:t>four parameters</w:t>
      </w:r>
      <w:r w:rsidRPr="00F8086B">
        <w:rPr>
          <w:rFonts w:ascii="Times New Roman" w:hAnsi="Times New Roman" w:cs="Times New Roman"/>
          <w:sz w:val="24"/>
          <w:szCs w:val="24"/>
        </w:rPr>
        <w:t xml:space="preserve"> (</w:t>
      </w:r>
      <w:r w:rsidR="00FA1C30" w:rsidRPr="00F8086B">
        <w:rPr>
          <w:rFonts w:ascii="Times New Roman" w:hAnsi="Times New Roman" w:cs="Times New Roman"/>
          <w:i/>
          <w:sz w:val="24"/>
          <w:szCs w:val="24"/>
        </w:rPr>
        <w:t>α</w:t>
      </w:r>
      <w:r w:rsidR="00B257FF" w:rsidRPr="00F808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, </w:t>
      </w:r>
      <w:r w:rsidR="00B257FF" w:rsidRPr="00F8086B">
        <w:rPr>
          <w:rFonts w:ascii="Times New Roman" w:hAnsi="Times New Roman" w:cs="Times New Roman"/>
          <w:i/>
          <w:sz w:val="24"/>
          <w:szCs w:val="24"/>
        </w:rPr>
        <w:t>β</w:t>
      </w:r>
      <w:r w:rsidR="00FA1C30" w:rsidRPr="00F808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1C30" w:rsidRPr="00F8086B">
        <w:rPr>
          <w:rFonts w:ascii="Times New Roman" w:hAnsi="Times New Roman" w:cs="Times New Roman"/>
          <w:sz w:val="24"/>
          <w:szCs w:val="24"/>
        </w:rPr>
        <w:t>, σ</w:t>
      </w:r>
      <w:r w:rsidR="00BC35AD" w:rsidRPr="00F808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A1C30" w:rsidRPr="00F8086B">
        <w:rPr>
          <w:rFonts w:ascii="Times New Roman" w:hAnsi="Times New Roman" w:cs="Times New Roman"/>
          <w:sz w:val="24"/>
          <w:szCs w:val="24"/>
        </w:rPr>
        <w:t>, and Σ</w:t>
      </w:r>
      <w:r w:rsidR="00BC35AD" w:rsidRPr="00F808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8086B">
        <w:rPr>
          <w:rFonts w:ascii="Times New Roman" w:hAnsi="Times New Roman" w:cs="Times New Roman"/>
          <w:sz w:val="24"/>
          <w:szCs w:val="24"/>
        </w:rPr>
        <w:t>),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Pr="00F8086B">
        <w:rPr>
          <w:rFonts w:ascii="Times New Roman" w:hAnsi="Times New Roman" w:cs="Times New Roman"/>
          <w:sz w:val="24"/>
          <w:szCs w:val="24"/>
        </w:rPr>
        <w:t>w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e set </w:t>
      </w:r>
      <w:r w:rsidR="007C0A52" w:rsidRPr="00F8086B">
        <w:rPr>
          <w:rFonts w:ascii="Times New Roman" w:hAnsi="Times New Roman" w:cs="Times New Roman"/>
          <w:sz w:val="24"/>
          <w:szCs w:val="24"/>
        </w:rPr>
        <w:t xml:space="preserve">the 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uninformed priors of </w:t>
      </w:r>
      <w:r w:rsidR="00FA1C30" w:rsidRPr="00F8086B">
        <w:rPr>
          <w:rFonts w:ascii="Times New Roman" w:hAnsi="Times New Roman" w:cs="Times New Roman"/>
          <w:i/>
          <w:sz w:val="24"/>
          <w:szCs w:val="24"/>
        </w:rPr>
        <w:t>α</w:t>
      </w:r>
      <w:r w:rsidR="00B257FF" w:rsidRPr="00F808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and</w:t>
      </w:r>
      <w:r w:rsidR="00321023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B257FF" w:rsidRPr="00F8086B">
        <w:rPr>
          <w:rFonts w:ascii="Times New Roman" w:hAnsi="Times New Roman" w:cs="Times New Roman"/>
          <w:i/>
          <w:sz w:val="24"/>
          <w:szCs w:val="24"/>
        </w:rPr>
        <w:t>β</w:t>
      </w:r>
      <w:r w:rsidR="00B257FF" w:rsidRPr="00F808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to a normal distribution </w:t>
      </w:r>
      <w:r w:rsidRPr="00F8086B">
        <w:rPr>
          <w:rFonts w:ascii="Times New Roman" w:hAnsi="Times New Roman" w:cs="Times New Roman"/>
          <w:sz w:val="24"/>
          <w:szCs w:val="24"/>
        </w:rPr>
        <w:t xml:space="preserve">with </w:t>
      </w:r>
      <w:r w:rsidR="00FA1C30" w:rsidRPr="00F8086B">
        <w:rPr>
          <w:rFonts w:ascii="Times New Roman" w:hAnsi="Times New Roman" w:cs="Times New Roman"/>
          <w:sz w:val="24"/>
          <w:szCs w:val="24"/>
        </w:rPr>
        <w:t>mean</w:t>
      </w:r>
      <w:r w:rsidRPr="00F8086B">
        <w:rPr>
          <w:rFonts w:ascii="Times New Roman" w:hAnsi="Times New Roman" w:cs="Times New Roman"/>
          <w:sz w:val="24"/>
          <w:szCs w:val="24"/>
        </w:rPr>
        <w:t xml:space="preserve"> =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0 and variance </w:t>
      </w:r>
      <w:r w:rsidRPr="00F8086B">
        <w:rPr>
          <w:rFonts w:ascii="Times New Roman" w:hAnsi="Times New Roman" w:cs="Times New Roman"/>
          <w:sz w:val="24"/>
          <w:szCs w:val="24"/>
        </w:rPr>
        <w:t xml:space="preserve">= </w:t>
      </w:r>
      <w:r w:rsidR="00FA1C30" w:rsidRPr="00F8086B">
        <w:rPr>
          <w:rFonts w:ascii="Times New Roman" w:hAnsi="Times New Roman" w:cs="Times New Roman"/>
          <w:sz w:val="24"/>
          <w:szCs w:val="24"/>
        </w:rPr>
        <w:t>10</w:t>
      </w:r>
      <w:r w:rsidR="00FA1C30" w:rsidRPr="00F808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(</w:t>
      </w:r>
      <w:r w:rsidR="00B257FF" w:rsidRPr="00F8086B">
        <w:rPr>
          <w:rFonts w:ascii="Times New Roman" w:hAnsi="Times New Roman" w:cs="Times New Roman"/>
          <w:sz w:val="24"/>
          <w:szCs w:val="24"/>
        </w:rPr>
        <w:t xml:space="preserve">i.e., a 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very </w:t>
      </w:r>
      <w:r w:rsidR="00401F62" w:rsidRPr="00F8086B">
        <w:rPr>
          <w:rFonts w:ascii="Times New Roman" w:hAnsi="Times New Roman" w:cs="Times New Roman"/>
          <w:sz w:val="24"/>
          <w:szCs w:val="24"/>
        </w:rPr>
        <w:t>stre</w:t>
      </w:r>
      <w:r w:rsidR="00A772C0" w:rsidRPr="00F8086B">
        <w:rPr>
          <w:rFonts w:ascii="Times New Roman" w:hAnsi="Times New Roman" w:cs="Times New Roman"/>
          <w:sz w:val="24"/>
          <w:szCs w:val="24"/>
        </w:rPr>
        <w:t>t</w:t>
      </w:r>
      <w:r w:rsidR="00401F62" w:rsidRPr="00F8086B">
        <w:rPr>
          <w:rFonts w:ascii="Times New Roman" w:hAnsi="Times New Roman" w:cs="Times New Roman"/>
          <w:sz w:val="24"/>
          <w:szCs w:val="24"/>
        </w:rPr>
        <w:t>ched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</w:t>
      </w:r>
      <w:r w:rsidR="00B54908" w:rsidRPr="00F8086B">
        <w:rPr>
          <w:rFonts w:ascii="Times New Roman" w:hAnsi="Times New Roman" w:cs="Times New Roman"/>
          <w:sz w:val="24"/>
          <w:szCs w:val="24"/>
        </w:rPr>
        <w:t xml:space="preserve">uniform 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distribution), and </w:t>
      </w:r>
      <w:r w:rsidRPr="00F8086B">
        <w:rPr>
          <w:rFonts w:ascii="Times New Roman" w:hAnsi="Times New Roman" w:cs="Times New Roman"/>
          <w:sz w:val="24"/>
          <w:szCs w:val="24"/>
        </w:rPr>
        <w:t xml:space="preserve">those 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of </w:t>
      </w:r>
      <w:r w:rsidR="007C0A52" w:rsidRPr="00F8086B">
        <w:rPr>
          <w:rFonts w:ascii="Times New Roman" w:hAnsi="Times New Roman" w:cs="Times New Roman"/>
          <w:sz w:val="24"/>
          <w:szCs w:val="24"/>
        </w:rPr>
        <w:t xml:space="preserve">the </w:t>
      </w:r>
      <w:r w:rsidR="00FA1C30" w:rsidRPr="00F8086B">
        <w:rPr>
          <w:rFonts w:ascii="Times New Roman" w:hAnsi="Times New Roman" w:cs="Times New Roman"/>
          <w:sz w:val="24"/>
          <w:szCs w:val="24"/>
        </w:rPr>
        <w:t>hyper parameters (</w:t>
      </w:r>
      <w:r w:rsidR="00FA1C30" w:rsidRPr="00F8086B">
        <w:rPr>
          <w:rFonts w:ascii="Times New Roman" w:hAnsi="Times New Roman" w:cs="Times New Roman"/>
          <w:i/>
          <w:sz w:val="24"/>
          <w:szCs w:val="24"/>
        </w:rPr>
        <w:t>σ</w:t>
      </w:r>
      <w:r w:rsidR="00BC35AD" w:rsidRPr="00F808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 and Σ</w:t>
      </w:r>
      <w:r w:rsidR="00BC35AD" w:rsidRPr="00F808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) to a uniform distribution </w:t>
      </w:r>
      <w:r w:rsidR="00A37546" w:rsidRPr="00F8086B">
        <w:rPr>
          <w:rFonts w:ascii="Times New Roman" w:hAnsi="Times New Roman" w:cs="Times New Roman"/>
          <w:sz w:val="24"/>
          <w:szCs w:val="24"/>
        </w:rPr>
        <w:t xml:space="preserve">[0, </w:t>
      </w:r>
      <w:r w:rsidR="00FA1C30" w:rsidRPr="00F8086B">
        <w:rPr>
          <w:rFonts w:ascii="Times New Roman" w:hAnsi="Times New Roman" w:cs="Times New Roman"/>
          <w:sz w:val="24"/>
          <w:szCs w:val="24"/>
        </w:rPr>
        <w:t>10</w:t>
      </w:r>
      <w:r w:rsidR="00FA1C30" w:rsidRPr="00F808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37546" w:rsidRPr="00F8086B">
        <w:rPr>
          <w:rFonts w:ascii="Times New Roman" w:hAnsi="Times New Roman" w:cs="Times New Roman"/>
          <w:sz w:val="24"/>
          <w:szCs w:val="24"/>
        </w:rPr>
        <w:t>]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. We conducted </w:t>
      </w:r>
      <w:r w:rsidRPr="00F8086B">
        <w:rPr>
          <w:rFonts w:ascii="Times New Roman" w:hAnsi="Times New Roman" w:cs="Times New Roman"/>
          <w:sz w:val="24"/>
          <w:szCs w:val="24"/>
        </w:rPr>
        <w:t xml:space="preserve">MCMC </w:t>
      </w:r>
      <w:r w:rsidR="00FA1C30" w:rsidRPr="00F8086B">
        <w:rPr>
          <w:rFonts w:ascii="Times New Roman" w:hAnsi="Times New Roman" w:cs="Times New Roman"/>
          <w:sz w:val="24"/>
          <w:szCs w:val="24"/>
        </w:rPr>
        <w:t xml:space="preserve">simulations for 5 independent sequences. </w:t>
      </w:r>
      <w:r w:rsidR="00712CAC" w:rsidRPr="00F8086B">
        <w:rPr>
          <w:rFonts w:ascii="Times New Roman" w:hAnsi="Times New Roman" w:cs="Times New Roman"/>
          <w:sz w:val="24"/>
          <w:szCs w:val="24"/>
        </w:rPr>
        <w:t xml:space="preserve">The number of total iterations per chain was </w:t>
      </w:r>
      <w:r w:rsidR="002463AD" w:rsidRPr="00F8086B">
        <w:rPr>
          <w:rFonts w:ascii="Times New Roman" w:hAnsi="Times New Roman" w:cs="Times New Roman" w:hint="eastAsia"/>
          <w:sz w:val="24"/>
          <w:szCs w:val="24"/>
        </w:rPr>
        <w:t>63</w:t>
      </w:r>
      <w:r w:rsidR="00712CAC" w:rsidRPr="00F8086B">
        <w:rPr>
          <w:rFonts w:ascii="Times New Roman" w:hAnsi="Times New Roman" w:cs="Times New Roman" w:hint="eastAsia"/>
          <w:sz w:val="24"/>
          <w:szCs w:val="24"/>
        </w:rPr>
        <w:t>,000</w:t>
      </w:r>
      <w:r w:rsidR="002463AD" w:rsidRPr="00F8086B">
        <w:rPr>
          <w:rFonts w:ascii="Times New Roman" w:hAnsi="Times New Roman" w:cs="Times New Roman"/>
          <w:sz w:val="24"/>
          <w:szCs w:val="24"/>
          <w:lang w:val="en-US"/>
        </w:rPr>
        <w:t xml:space="preserve"> (thinning rate was 30</w:t>
      </w:r>
      <w:r w:rsidR="00712CAC" w:rsidRPr="00F8086B">
        <w:rPr>
          <w:rFonts w:ascii="Times New Roman" w:hAnsi="Times New Roman" w:cs="Times New Roman"/>
          <w:sz w:val="24"/>
          <w:szCs w:val="24"/>
          <w:lang w:val="en-US"/>
        </w:rPr>
        <w:t>0)</w:t>
      </w:r>
      <w:r w:rsidR="00712CAC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2463AD">
        <w:rPr>
          <w:rFonts w:ascii="Times New Roman" w:hAnsi="Times New Roman" w:cs="Times New Roman"/>
          <w:sz w:val="24"/>
          <w:szCs w:val="24"/>
        </w:rPr>
        <w:t xml:space="preserve"> first 3</w:t>
      </w:r>
      <w:r w:rsidR="00712CAC">
        <w:rPr>
          <w:rFonts w:ascii="Times New Roman" w:hAnsi="Times New Roman" w:cs="Times New Roman"/>
          <w:sz w:val="24"/>
          <w:szCs w:val="24"/>
        </w:rPr>
        <w:t>,000 steps were discarded</w:t>
      </w:r>
      <w:r w:rsidR="00712CAC" w:rsidRPr="00E80087">
        <w:rPr>
          <w:rFonts w:ascii="Times New Roman" w:hAnsi="Times New Roman" w:cs="Times New Roman"/>
          <w:sz w:val="24"/>
          <w:szCs w:val="24"/>
        </w:rPr>
        <w:t xml:space="preserve"> from analysis because of initial-value dependencies.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We </w:t>
      </w:r>
      <w:r w:rsidR="00FA1C30" w:rsidRPr="00E80087">
        <w:rPr>
          <w:rFonts w:ascii="Times New Roman" w:hAnsi="Times New Roman" w:cs="Times New Roman"/>
          <w:sz w:val="24"/>
          <w:szCs w:val="24"/>
        </w:rPr>
        <w:lastRenderedPageBreak/>
        <w:t>used 95% credible inte</w:t>
      </w:r>
      <w:r w:rsidR="00CB3F78" w:rsidRPr="00E80087">
        <w:rPr>
          <w:rFonts w:ascii="Times New Roman" w:hAnsi="Times New Roman" w:cs="Times New Roman"/>
          <w:sz w:val="24"/>
          <w:szCs w:val="24"/>
        </w:rPr>
        <w:t xml:space="preserve">rvals to </w:t>
      </w:r>
      <w:r w:rsidR="007C0A52" w:rsidRPr="00E80087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CB3F78" w:rsidRPr="00E80087">
        <w:rPr>
          <w:rFonts w:ascii="Times New Roman" w:hAnsi="Times New Roman" w:cs="Times New Roman"/>
          <w:sz w:val="24"/>
          <w:szCs w:val="24"/>
        </w:rPr>
        <w:t>significance of each parameter</w:t>
      </w:r>
      <w:r w:rsidR="00FA1C30" w:rsidRPr="00E80087">
        <w:rPr>
          <w:rFonts w:ascii="Times New Roman" w:hAnsi="Times New Roman" w:cs="Times New Roman"/>
          <w:sz w:val="24"/>
          <w:szCs w:val="24"/>
        </w:rPr>
        <w:t>.</w:t>
      </w:r>
    </w:p>
    <w:p w14:paraId="419003FC" w14:textId="226FA81C" w:rsidR="00FA1C30" w:rsidRPr="00E80087" w:rsidRDefault="00565AF8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E80087">
        <w:rPr>
          <w:rFonts w:ascii="Times New Roman" w:hAnsi="Times New Roman" w:cs="Times New Roman"/>
          <w:sz w:val="24"/>
          <w:szCs w:val="24"/>
        </w:rPr>
        <w:t xml:space="preserve">For </w:t>
      </w:r>
      <w:r w:rsidR="0036488D" w:rsidRPr="00E80087">
        <w:rPr>
          <w:rFonts w:ascii="Times New Roman" w:hAnsi="Times New Roman" w:cs="Times New Roman"/>
          <w:sz w:val="24"/>
          <w:szCs w:val="24"/>
        </w:rPr>
        <w:t xml:space="preserve">the </w:t>
      </w:r>
      <w:r w:rsidRPr="00E80087">
        <w:rPr>
          <w:rFonts w:ascii="Times New Roman" w:hAnsi="Times New Roman" w:cs="Times New Roman"/>
          <w:sz w:val="24"/>
          <w:szCs w:val="24"/>
        </w:rPr>
        <w:t>exploration effect</w:t>
      </w:r>
      <w:r w:rsidR="00835A00" w:rsidRPr="00E80087">
        <w:rPr>
          <w:rFonts w:ascii="Times New Roman" w:hAnsi="Times New Roman" w:cs="Times New Roman"/>
          <w:sz w:val="24"/>
          <w:szCs w:val="24"/>
        </w:rPr>
        <w:t xml:space="preserve"> model, the probability of contributing evaluation at </w:t>
      </w:r>
      <w:r w:rsidR="0036488D" w:rsidRPr="00E80087">
        <w:rPr>
          <w:rFonts w:ascii="Times New Roman" w:hAnsi="Times New Roman" w:cs="Times New Roman"/>
          <w:sz w:val="24"/>
          <w:szCs w:val="24"/>
        </w:rPr>
        <w:t xml:space="preserve">the </w:t>
      </w:r>
      <w:r w:rsidR="00401F62" w:rsidRPr="00E80087">
        <w:rPr>
          <w:rFonts w:ascii="Times New Roman" w:hAnsi="Times New Roman" w:cs="Times New Roman"/>
          <w:sz w:val="24"/>
          <w:szCs w:val="24"/>
        </w:rPr>
        <w:t>feedback</w:t>
      </w:r>
      <w:r w:rsidR="00835A00" w:rsidRPr="00E80087">
        <w:rPr>
          <w:rFonts w:ascii="Times New Roman" w:hAnsi="Times New Roman" w:cs="Times New Roman"/>
          <w:sz w:val="24"/>
          <w:szCs w:val="24"/>
        </w:rPr>
        <w:t xml:space="preserve"> stage </w:t>
      </w:r>
      <w:r w:rsidR="0036488D" w:rsidRPr="00E80087">
        <w:rPr>
          <w:rFonts w:ascii="Times New Roman" w:hAnsi="Times New Roman" w:cs="Times New Roman"/>
          <w:sz w:val="24"/>
          <w:szCs w:val="24"/>
        </w:rPr>
        <w:t>of round</w:t>
      </w:r>
      <w:r w:rsidR="00835A00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835A00" w:rsidRPr="00E80087">
        <w:rPr>
          <w:rFonts w:ascii="Times New Roman" w:hAnsi="Times New Roman" w:cs="Times New Roman"/>
          <w:i/>
          <w:sz w:val="24"/>
          <w:szCs w:val="24"/>
        </w:rPr>
        <w:t>t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8003F5" w:rsidRPr="00E80087">
        <w:rPr>
          <w:rFonts w:ascii="Times New Roman" w:hAnsi="Times New Roman" w:cs="Times New Roman"/>
          <w:sz w:val="24"/>
          <w:szCs w:val="24"/>
        </w:rPr>
        <w:t xml:space="preserve">was </w:t>
      </w:r>
      <w:r w:rsidR="0036488D" w:rsidRPr="00E80087">
        <w:rPr>
          <w:rFonts w:ascii="Times New Roman" w:hAnsi="Times New Roman" w:cs="Times New Roman"/>
          <w:sz w:val="24"/>
          <w:szCs w:val="24"/>
        </w:rPr>
        <w:t>model</w:t>
      </w:r>
      <w:r w:rsidR="00E020E7" w:rsidRPr="00E80087">
        <w:rPr>
          <w:rFonts w:ascii="Times New Roman" w:hAnsi="Times New Roman" w:cs="Times New Roman"/>
          <w:sz w:val="24"/>
          <w:szCs w:val="24"/>
        </w:rPr>
        <w:t>l</w:t>
      </w:r>
      <w:r w:rsidR="0036488D" w:rsidRPr="00E80087">
        <w:rPr>
          <w:rFonts w:ascii="Times New Roman" w:hAnsi="Times New Roman" w:cs="Times New Roman"/>
          <w:sz w:val="24"/>
          <w:szCs w:val="24"/>
        </w:rPr>
        <w:t>ed</w:t>
      </w:r>
      <w:r w:rsidR="00FA1C30" w:rsidRPr="00E80087">
        <w:rPr>
          <w:rFonts w:ascii="Times New Roman" w:hAnsi="Times New Roman" w:cs="Times New Roman"/>
          <w:sz w:val="24"/>
          <w:szCs w:val="24"/>
        </w:rPr>
        <w:t>:</w:t>
      </w:r>
    </w:p>
    <w:p w14:paraId="4CF5A121" w14:textId="416763D4" w:rsidR="00FA1C30" w:rsidRPr="00E80087" w:rsidRDefault="00A92F74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E80087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x, g, 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x, g, t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exploration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x, 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B168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12B4">
        <w:rPr>
          <w:rFonts w:ascii="Times New Roman" w:hAnsi="Times New Roman" w:cs="Times New Roman"/>
          <w:sz w:val="24"/>
          <w:szCs w:val="24"/>
        </w:rPr>
        <w:t>(</w:t>
      </w:r>
      <w:r w:rsidR="00B16848">
        <w:rPr>
          <w:rFonts w:ascii="Times New Roman" w:hAnsi="Times New Roman" w:cs="Times New Roman"/>
          <w:sz w:val="24"/>
          <w:szCs w:val="24"/>
        </w:rPr>
        <w:t>S</w:t>
      </w:r>
      <w:r w:rsidR="005612B4">
        <w:rPr>
          <w:rFonts w:ascii="Times New Roman" w:hAnsi="Times New Roman" w:cs="Times New Roman"/>
          <w:sz w:val="24"/>
          <w:szCs w:val="24"/>
        </w:rPr>
        <w:t>4</w:t>
      </w:r>
      <w:r w:rsidRPr="00E80087">
        <w:rPr>
          <w:rFonts w:ascii="Times New Roman" w:hAnsi="Times New Roman" w:cs="Times New Roman"/>
          <w:sz w:val="24"/>
          <w:szCs w:val="24"/>
        </w:rPr>
        <w:t>)</w:t>
      </w:r>
    </w:p>
    <w:p w14:paraId="06334CE1" w14:textId="76EBF891" w:rsidR="004C6B52" w:rsidRPr="00E80087" w:rsidRDefault="008003F5" w:rsidP="004C6B52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E80087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E80087">
        <w:rPr>
          <w:rFonts w:ascii="Times New Roman" w:hAnsi="Times New Roman" w:cs="Times New Roman"/>
          <w:i/>
          <w:sz w:val="24"/>
          <w:szCs w:val="24"/>
        </w:rPr>
        <w:t>ω</w:t>
      </w:r>
      <w:r w:rsidRPr="00E80087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x,g,t</w:t>
      </w:r>
      <w:proofErr w:type="spellEnd"/>
      <w:r w:rsidR="00FA1C30" w:rsidRPr="00E80087">
        <w:rPr>
          <w:rFonts w:ascii="Times New Roman" w:hAnsi="Times New Roman" w:cs="Times New Roman"/>
          <w:sz w:val="24"/>
          <w:szCs w:val="24"/>
        </w:rPr>
        <w:t xml:space="preserve"> indicates the probability </w:t>
      </w:r>
      <w:r w:rsidR="00E020E7" w:rsidRPr="00E80087">
        <w:rPr>
          <w:rFonts w:ascii="Times New Roman" w:hAnsi="Times New Roman" w:cs="Times New Roman"/>
          <w:sz w:val="24"/>
          <w:szCs w:val="24"/>
        </w:rPr>
        <w:t xml:space="preserve">of 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E80087">
        <w:rPr>
          <w:rFonts w:ascii="Times New Roman" w:hAnsi="Times New Roman" w:cs="Times New Roman"/>
          <w:i/>
          <w:sz w:val="24"/>
          <w:szCs w:val="24"/>
        </w:rPr>
        <w:t>x</w:t>
      </w:r>
      <w:r w:rsidR="00E020E7" w:rsidRPr="00E80087">
        <w:rPr>
          <w:rFonts w:ascii="Times New Roman" w:hAnsi="Times New Roman" w:cs="Times New Roman"/>
          <w:sz w:val="24"/>
          <w:szCs w:val="24"/>
        </w:rPr>
        <w:t xml:space="preserve"> contributing </w:t>
      </w:r>
      <w:r w:rsidR="00401F62" w:rsidRPr="00E80087">
        <w:rPr>
          <w:rFonts w:ascii="Times New Roman" w:hAnsi="Times New Roman" w:cs="Times New Roman"/>
          <w:sz w:val="24"/>
          <w:szCs w:val="24"/>
        </w:rPr>
        <w:t>her/</w:t>
      </w:r>
      <w:r w:rsidR="00E020E7" w:rsidRPr="00E80087">
        <w:rPr>
          <w:rFonts w:ascii="Times New Roman" w:hAnsi="Times New Roman" w:cs="Times New Roman"/>
          <w:sz w:val="24"/>
          <w:szCs w:val="24"/>
        </w:rPr>
        <w:t>his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evaluation at </w:t>
      </w:r>
      <w:r w:rsidR="00E020E7" w:rsidRPr="00E80087">
        <w:rPr>
          <w:rFonts w:ascii="Times New Roman" w:hAnsi="Times New Roman" w:cs="Times New Roman"/>
          <w:sz w:val="24"/>
          <w:szCs w:val="24"/>
        </w:rPr>
        <w:t>round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FA1C30" w:rsidRPr="00E80087">
        <w:rPr>
          <w:rFonts w:ascii="Times New Roman" w:hAnsi="Times New Roman" w:cs="Times New Roman"/>
          <w:i/>
          <w:sz w:val="24"/>
          <w:szCs w:val="24"/>
        </w:rPr>
        <w:t>t</w:t>
      </w:r>
      <w:r w:rsidRPr="00E80087">
        <w:rPr>
          <w:rFonts w:ascii="Times New Roman" w:hAnsi="Times New Roman" w:cs="Times New Roman"/>
          <w:sz w:val="24"/>
          <w:szCs w:val="24"/>
        </w:rPr>
        <w:t>, α</w:t>
      </w:r>
      <w:r w:rsidRPr="00E800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20E7" w:rsidRPr="00E80087">
        <w:rPr>
          <w:rFonts w:ascii="Times New Roman" w:hAnsi="Times New Roman" w:cs="Times New Roman"/>
          <w:sz w:val="24"/>
          <w:szCs w:val="24"/>
        </w:rPr>
        <w:t xml:space="preserve"> for </w:t>
      </w:r>
      <w:r w:rsidRPr="00E80087">
        <w:rPr>
          <w:rFonts w:ascii="Times New Roman" w:hAnsi="Times New Roman" w:cs="Times New Roman"/>
          <w:sz w:val="24"/>
          <w:szCs w:val="24"/>
        </w:rPr>
        <w:t>an intercept, β</w:t>
      </w:r>
      <w:r w:rsidRPr="00E800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E020E7" w:rsidRPr="00E80087">
        <w:rPr>
          <w:rFonts w:ascii="Times New Roman" w:hAnsi="Times New Roman" w:cs="Times New Roman"/>
          <w:sz w:val="24"/>
          <w:szCs w:val="24"/>
        </w:rPr>
        <w:t xml:space="preserve">for </w:t>
      </w:r>
      <w:r w:rsidR="00114F6E" w:rsidRPr="00E80087">
        <w:rPr>
          <w:rFonts w:ascii="Times New Roman" w:hAnsi="Times New Roman" w:cs="Times New Roman"/>
          <w:sz w:val="24"/>
          <w:szCs w:val="24"/>
        </w:rPr>
        <w:t>a fixed effect of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exploration </w:t>
      </w:r>
      <w:r w:rsidR="00FD4A61" w:rsidRPr="00E80087">
        <w:rPr>
          <w:rFonts w:ascii="Times New Roman" w:hAnsi="Times New Roman" w:cs="Times New Roman"/>
          <w:sz w:val="24"/>
          <w:szCs w:val="24"/>
        </w:rPr>
        <w:t xml:space="preserve">in the current period </w:t>
      </w:r>
      <w:r w:rsidR="00FD4A61" w:rsidRPr="00E80087">
        <w:rPr>
          <w:rFonts w:ascii="Times New Roman" w:hAnsi="Times New Roman" w:cs="Times New Roman"/>
          <w:i/>
          <w:sz w:val="24"/>
          <w:szCs w:val="24"/>
        </w:rPr>
        <w:t>t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(dummy </w:t>
      </w:r>
      <w:r w:rsidR="00E020E7" w:rsidRPr="00E80087">
        <w:rPr>
          <w:rFonts w:ascii="Times New Roman" w:hAnsi="Times New Roman" w:cs="Times New Roman"/>
          <w:sz w:val="24"/>
          <w:szCs w:val="24"/>
        </w:rPr>
        <w:t>coded</w:t>
      </w:r>
      <w:r w:rsidR="00FA1C30" w:rsidRPr="00E80087">
        <w:rPr>
          <w:rFonts w:ascii="Times New Roman" w:hAnsi="Times New Roman" w:cs="Times New Roman"/>
          <w:sz w:val="24"/>
          <w:szCs w:val="24"/>
        </w:rPr>
        <w:t>: exploration = 1, exploitation</w:t>
      </w:r>
      <w:r w:rsidR="00FD4A61" w:rsidRPr="00E80087">
        <w:rPr>
          <w:rFonts w:ascii="Times New Roman" w:hAnsi="Times New Roman" w:cs="Times New Roman"/>
          <w:sz w:val="24"/>
          <w:szCs w:val="24"/>
        </w:rPr>
        <w:t xml:space="preserve"> = 0)</w:t>
      </w:r>
      <w:r w:rsidR="00E020E7" w:rsidRPr="00E80087">
        <w:rPr>
          <w:rFonts w:ascii="Times New Roman" w:hAnsi="Times New Roman" w:cs="Times New Roman"/>
          <w:sz w:val="24"/>
          <w:szCs w:val="24"/>
        </w:rPr>
        <w:t>. L</w:t>
      </w:r>
      <w:r w:rsidR="00FA1C30" w:rsidRPr="00E80087">
        <w:rPr>
          <w:rFonts w:ascii="Times New Roman" w:hAnsi="Times New Roman" w:cs="Times New Roman"/>
          <w:sz w:val="24"/>
          <w:szCs w:val="24"/>
        </w:rPr>
        <w:t>ocal parameters</w:t>
      </w:r>
      <w:r w:rsidR="00FD4A61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FD4A61" w:rsidRPr="00E80087">
        <w:rPr>
          <w:rFonts w:ascii="Times New Roman" w:hAnsi="Times New Roman" w:cs="Times New Roman"/>
          <w:i/>
          <w:sz w:val="24"/>
          <w:szCs w:val="24"/>
        </w:rPr>
        <w:t>ε</w:t>
      </w:r>
      <w:r w:rsidR="00BC35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D4A61" w:rsidRPr="00E800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4A61" w:rsidRPr="00E8008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D4A61" w:rsidRPr="00E800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4A61" w:rsidRPr="00E800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FD4A61" w:rsidRPr="00E80087">
        <w:rPr>
          <w:rFonts w:ascii="Times New Roman" w:hAnsi="Times New Roman" w:cs="Times New Roman"/>
          <w:i/>
          <w:sz w:val="24"/>
          <w:szCs w:val="24"/>
        </w:rPr>
        <w:t>Ε</w:t>
      </w:r>
      <w:r w:rsidR="00BC35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D4A61" w:rsidRPr="00E8008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D4A61" w:rsidRPr="00E80087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FD4A61" w:rsidRPr="00E800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indicate random effects </w:t>
      </w:r>
      <w:r w:rsidR="00E020E7" w:rsidRPr="00E80087">
        <w:rPr>
          <w:rFonts w:ascii="Times New Roman" w:hAnsi="Times New Roman" w:cs="Times New Roman"/>
          <w:sz w:val="24"/>
          <w:szCs w:val="24"/>
        </w:rPr>
        <w:t>specific to the individual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and </w:t>
      </w:r>
      <w:r w:rsidR="00E020E7" w:rsidRPr="00E80087">
        <w:rPr>
          <w:rFonts w:ascii="Times New Roman" w:hAnsi="Times New Roman" w:cs="Times New Roman"/>
          <w:sz w:val="24"/>
          <w:szCs w:val="24"/>
        </w:rPr>
        <w:t>to the group</w:t>
      </w:r>
      <w:r w:rsidR="00FA1C30" w:rsidRPr="00E80087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D76831" w:rsidRPr="00E80087">
        <w:rPr>
          <w:rFonts w:ascii="Times New Roman" w:hAnsi="Times New Roman" w:cs="Times New Roman"/>
          <w:sz w:val="24"/>
          <w:szCs w:val="24"/>
        </w:rPr>
        <w:t xml:space="preserve"> </w:t>
      </w:r>
      <w:r w:rsidR="004C6B52" w:rsidRPr="00E80087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~ Normal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C6B52" w:rsidRPr="00E80087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~ Normal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4C6B52" w:rsidRPr="00E80087">
        <w:rPr>
          <w:rFonts w:ascii="Times New Roman" w:hAnsi="Times New Roman" w:cs="Times New Roman"/>
          <w:sz w:val="24"/>
          <w:szCs w:val="24"/>
        </w:rPr>
        <w:t>). Because the structure of the model was identical to the evaluation effect model, the MCMC protocol was the same as described above.</w:t>
      </w:r>
    </w:p>
    <w:p w14:paraId="7918F7B3" w14:textId="1FB508C8" w:rsidR="002B2C28" w:rsidRPr="006F0E8B" w:rsidRDefault="002B2C28" w:rsidP="004C6B52">
      <w:pPr>
        <w:pStyle w:val="11"/>
        <w:spacing w:before="200" w:after="200"/>
        <w:ind w:left="240"/>
        <w:rPr>
          <w:rFonts w:ascii="Times New Roman" w:hAnsi="Times New Roman" w:cs="Times New Roman"/>
          <w:sz w:val="28"/>
          <w:szCs w:val="28"/>
        </w:rPr>
      </w:pPr>
      <w:r w:rsidRPr="006F0E8B">
        <w:rPr>
          <w:rFonts w:ascii="Times New Roman" w:hAnsi="Times New Roman" w:cs="Times New Roman"/>
          <w:sz w:val="28"/>
          <w:szCs w:val="28"/>
        </w:rPr>
        <w:t>Reference</w:t>
      </w:r>
      <w:r w:rsidR="006F0E8B" w:rsidRPr="006F0E8B">
        <w:rPr>
          <w:rFonts w:ascii="Times New Roman" w:hAnsi="Times New Roman" w:cs="Times New Roman"/>
          <w:sz w:val="28"/>
          <w:szCs w:val="28"/>
        </w:rPr>
        <w:t>s</w:t>
      </w:r>
    </w:p>
    <w:p w14:paraId="4DE3956C" w14:textId="77777777" w:rsidR="002B2C28" w:rsidRPr="00E80087" w:rsidRDefault="002B2C28" w:rsidP="00781564">
      <w:pPr>
        <w:pStyle w:val="11"/>
        <w:spacing w:before="200" w:after="200"/>
        <w:ind w:left="240"/>
        <w:rPr>
          <w:rFonts w:ascii="Times New Roman" w:hAnsi="Times New Roman" w:cs="Times New Roman"/>
          <w:sz w:val="24"/>
          <w:szCs w:val="24"/>
        </w:rPr>
      </w:pPr>
      <w:r w:rsidRPr="00E80087">
        <w:rPr>
          <w:rFonts w:ascii="Times New Roman" w:hAnsi="Times New Roman" w:cs="Times New Roman"/>
          <w:sz w:val="24"/>
          <w:szCs w:val="24"/>
        </w:rPr>
        <w:t>[1] Sutton,</w:t>
      </w:r>
      <w:r w:rsidR="009C0AEA" w:rsidRPr="00E80087">
        <w:rPr>
          <w:rFonts w:ascii="Times New Roman" w:hAnsi="Times New Roman" w:cs="Times New Roman"/>
          <w:sz w:val="24"/>
          <w:szCs w:val="24"/>
        </w:rPr>
        <w:t xml:space="preserve"> R. S. &amp; </w:t>
      </w:r>
      <w:proofErr w:type="spellStart"/>
      <w:r w:rsidRPr="00E80087">
        <w:rPr>
          <w:rFonts w:ascii="Times New Roman" w:hAnsi="Times New Roman" w:cs="Times New Roman"/>
          <w:sz w:val="24"/>
          <w:szCs w:val="24"/>
        </w:rPr>
        <w:t>Barto</w:t>
      </w:r>
      <w:proofErr w:type="spellEnd"/>
      <w:r w:rsidR="009C0AEA" w:rsidRPr="00E80087">
        <w:rPr>
          <w:rFonts w:ascii="Times New Roman" w:hAnsi="Times New Roman" w:cs="Times New Roman"/>
          <w:sz w:val="24"/>
          <w:szCs w:val="24"/>
        </w:rPr>
        <w:t xml:space="preserve">, A. G. </w:t>
      </w:r>
      <w:r w:rsidR="009C0AEA" w:rsidRPr="00E80087">
        <w:rPr>
          <w:rFonts w:ascii="Times New Roman" w:hAnsi="Times New Roman" w:cs="Times New Roman"/>
          <w:i/>
          <w:sz w:val="24"/>
          <w:szCs w:val="24"/>
        </w:rPr>
        <w:t>Reinforcement L</w:t>
      </w:r>
      <w:r w:rsidRPr="00E80087">
        <w:rPr>
          <w:rFonts w:ascii="Times New Roman" w:hAnsi="Times New Roman" w:cs="Times New Roman"/>
          <w:i/>
          <w:sz w:val="24"/>
          <w:szCs w:val="24"/>
        </w:rPr>
        <w:t>earning</w:t>
      </w:r>
      <w:r w:rsidR="009C0AEA" w:rsidRPr="00E80087">
        <w:rPr>
          <w:rFonts w:ascii="Times New Roman" w:hAnsi="Times New Roman" w:cs="Times New Roman"/>
          <w:i/>
          <w:sz w:val="24"/>
          <w:szCs w:val="24"/>
        </w:rPr>
        <w:t>: An Introduction</w:t>
      </w:r>
      <w:r w:rsidR="009C0AEA" w:rsidRPr="00E80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0AEA" w:rsidRPr="00E80087">
        <w:rPr>
          <w:rFonts w:ascii="Times New Roman" w:hAnsi="Times New Roman" w:cs="Times New Roman"/>
          <w:sz w:val="24"/>
          <w:szCs w:val="24"/>
        </w:rPr>
        <w:t>(MIT press, Cambridge, 1998).</w:t>
      </w:r>
      <w:proofErr w:type="gramEnd"/>
    </w:p>
    <w:p w14:paraId="2EE832C4" w14:textId="4F7CA105" w:rsidR="00E92597" w:rsidRPr="00E80087" w:rsidRDefault="00E92597">
      <w:pPr>
        <w:widowControl/>
        <w:jc w:val="left"/>
        <w:rPr>
          <w:rFonts w:ascii="Times New Roman" w:hAnsi="Times New Roman" w:cs="Times New Roman"/>
        </w:rPr>
      </w:pPr>
    </w:p>
    <w:sectPr w:rsidR="00E92597" w:rsidRPr="00E80087" w:rsidSect="00623F4D"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B873" w14:textId="77777777" w:rsidR="003B629A" w:rsidRDefault="003B629A" w:rsidP="00B16D82">
      <w:r>
        <w:separator/>
      </w:r>
    </w:p>
  </w:endnote>
  <w:endnote w:type="continuationSeparator" w:id="0">
    <w:p w14:paraId="023305DB" w14:textId="77777777" w:rsidR="003B629A" w:rsidRDefault="003B629A" w:rsidP="00B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BBAE" w14:textId="77777777" w:rsidR="0099647D" w:rsidRDefault="0099647D" w:rsidP="00B16D82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F8086B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F5F2" w14:textId="77777777" w:rsidR="003B629A" w:rsidRDefault="003B629A" w:rsidP="00B16D82">
      <w:r>
        <w:separator/>
      </w:r>
    </w:p>
  </w:footnote>
  <w:footnote w:type="continuationSeparator" w:id="0">
    <w:p w14:paraId="219F36FC" w14:textId="77777777" w:rsidR="003B629A" w:rsidRDefault="003B629A" w:rsidP="00B1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2C93"/>
    <w:multiLevelType w:val="hybridMultilevel"/>
    <w:tmpl w:val="CA8E3FD8"/>
    <w:lvl w:ilvl="0" w:tplc="AF20082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9"/>
    <w:rsid w:val="0000791F"/>
    <w:rsid w:val="00025117"/>
    <w:rsid w:val="000320A2"/>
    <w:rsid w:val="0005182F"/>
    <w:rsid w:val="000543AF"/>
    <w:rsid w:val="00055103"/>
    <w:rsid w:val="000643FB"/>
    <w:rsid w:val="00080F90"/>
    <w:rsid w:val="00090B20"/>
    <w:rsid w:val="000952A9"/>
    <w:rsid w:val="00097084"/>
    <w:rsid w:val="000C1106"/>
    <w:rsid w:val="000C75DA"/>
    <w:rsid w:val="000F6F21"/>
    <w:rsid w:val="00107C53"/>
    <w:rsid w:val="00110F4B"/>
    <w:rsid w:val="00114F6E"/>
    <w:rsid w:val="0011661B"/>
    <w:rsid w:val="00127879"/>
    <w:rsid w:val="00136A92"/>
    <w:rsid w:val="001437DF"/>
    <w:rsid w:val="00184CBD"/>
    <w:rsid w:val="00185141"/>
    <w:rsid w:val="00214A7B"/>
    <w:rsid w:val="0022346F"/>
    <w:rsid w:val="00243576"/>
    <w:rsid w:val="002463AD"/>
    <w:rsid w:val="00252E27"/>
    <w:rsid w:val="002540DC"/>
    <w:rsid w:val="002668F9"/>
    <w:rsid w:val="00266A6D"/>
    <w:rsid w:val="002845E4"/>
    <w:rsid w:val="00292BC8"/>
    <w:rsid w:val="00292C25"/>
    <w:rsid w:val="002B2C28"/>
    <w:rsid w:val="002C51CC"/>
    <w:rsid w:val="002D0097"/>
    <w:rsid w:val="002D2F3C"/>
    <w:rsid w:val="002E2067"/>
    <w:rsid w:val="002F3F0F"/>
    <w:rsid w:val="003067BC"/>
    <w:rsid w:val="00321023"/>
    <w:rsid w:val="00363261"/>
    <w:rsid w:val="0036488D"/>
    <w:rsid w:val="003669FB"/>
    <w:rsid w:val="003870F2"/>
    <w:rsid w:val="00390861"/>
    <w:rsid w:val="003A2363"/>
    <w:rsid w:val="003A4A0C"/>
    <w:rsid w:val="003B629A"/>
    <w:rsid w:val="003C5312"/>
    <w:rsid w:val="003D519D"/>
    <w:rsid w:val="003F1502"/>
    <w:rsid w:val="00401A89"/>
    <w:rsid w:val="00401F62"/>
    <w:rsid w:val="0040243C"/>
    <w:rsid w:val="00435C65"/>
    <w:rsid w:val="00450826"/>
    <w:rsid w:val="004549FE"/>
    <w:rsid w:val="00455998"/>
    <w:rsid w:val="00460B35"/>
    <w:rsid w:val="00476300"/>
    <w:rsid w:val="004C6B52"/>
    <w:rsid w:val="004E0702"/>
    <w:rsid w:val="00507D74"/>
    <w:rsid w:val="005136EB"/>
    <w:rsid w:val="00515618"/>
    <w:rsid w:val="00552C6E"/>
    <w:rsid w:val="005612B4"/>
    <w:rsid w:val="005659D0"/>
    <w:rsid w:val="00565AF8"/>
    <w:rsid w:val="00573E79"/>
    <w:rsid w:val="00583B2D"/>
    <w:rsid w:val="00593EDD"/>
    <w:rsid w:val="005A3962"/>
    <w:rsid w:val="005A3B78"/>
    <w:rsid w:val="005D762D"/>
    <w:rsid w:val="005E4131"/>
    <w:rsid w:val="00623F4D"/>
    <w:rsid w:val="0063309E"/>
    <w:rsid w:val="006337CB"/>
    <w:rsid w:val="00661CA4"/>
    <w:rsid w:val="00664DED"/>
    <w:rsid w:val="0067029A"/>
    <w:rsid w:val="00670F0B"/>
    <w:rsid w:val="006746E7"/>
    <w:rsid w:val="0067535B"/>
    <w:rsid w:val="00692DCA"/>
    <w:rsid w:val="006930A1"/>
    <w:rsid w:val="00693B16"/>
    <w:rsid w:val="00695099"/>
    <w:rsid w:val="00695BB4"/>
    <w:rsid w:val="006A6A6F"/>
    <w:rsid w:val="006D4D0E"/>
    <w:rsid w:val="006F0E8B"/>
    <w:rsid w:val="00712CAC"/>
    <w:rsid w:val="007237D4"/>
    <w:rsid w:val="007308EF"/>
    <w:rsid w:val="00750F9B"/>
    <w:rsid w:val="00765A49"/>
    <w:rsid w:val="00772ACA"/>
    <w:rsid w:val="00781564"/>
    <w:rsid w:val="00794C8D"/>
    <w:rsid w:val="007954C2"/>
    <w:rsid w:val="007972E7"/>
    <w:rsid w:val="007A0B2B"/>
    <w:rsid w:val="007C0A52"/>
    <w:rsid w:val="007D2B87"/>
    <w:rsid w:val="007F79C7"/>
    <w:rsid w:val="008003F5"/>
    <w:rsid w:val="0081637A"/>
    <w:rsid w:val="0082750E"/>
    <w:rsid w:val="0083192D"/>
    <w:rsid w:val="0083195F"/>
    <w:rsid w:val="00835A00"/>
    <w:rsid w:val="008668BA"/>
    <w:rsid w:val="0087231E"/>
    <w:rsid w:val="008A556D"/>
    <w:rsid w:val="008A59D3"/>
    <w:rsid w:val="008A5E0D"/>
    <w:rsid w:val="008B053B"/>
    <w:rsid w:val="008B458E"/>
    <w:rsid w:val="008B79BF"/>
    <w:rsid w:val="008C070F"/>
    <w:rsid w:val="008E7039"/>
    <w:rsid w:val="008E7E23"/>
    <w:rsid w:val="008F59F3"/>
    <w:rsid w:val="008F7AC6"/>
    <w:rsid w:val="00913000"/>
    <w:rsid w:val="00923451"/>
    <w:rsid w:val="009247A4"/>
    <w:rsid w:val="009356C6"/>
    <w:rsid w:val="00950041"/>
    <w:rsid w:val="00951056"/>
    <w:rsid w:val="00952059"/>
    <w:rsid w:val="00952E23"/>
    <w:rsid w:val="009572EB"/>
    <w:rsid w:val="009665C1"/>
    <w:rsid w:val="00975D46"/>
    <w:rsid w:val="00975E06"/>
    <w:rsid w:val="0099647D"/>
    <w:rsid w:val="00997546"/>
    <w:rsid w:val="009A1BBB"/>
    <w:rsid w:val="009B70DB"/>
    <w:rsid w:val="009C0AEA"/>
    <w:rsid w:val="009D10CD"/>
    <w:rsid w:val="009F5464"/>
    <w:rsid w:val="00A0625D"/>
    <w:rsid w:val="00A37546"/>
    <w:rsid w:val="00A574BD"/>
    <w:rsid w:val="00A60C69"/>
    <w:rsid w:val="00A772C0"/>
    <w:rsid w:val="00A819FA"/>
    <w:rsid w:val="00A8308B"/>
    <w:rsid w:val="00A92F74"/>
    <w:rsid w:val="00AB0DA5"/>
    <w:rsid w:val="00AC2503"/>
    <w:rsid w:val="00AC2841"/>
    <w:rsid w:val="00AE6FA1"/>
    <w:rsid w:val="00AF4CB4"/>
    <w:rsid w:val="00B03460"/>
    <w:rsid w:val="00B0630A"/>
    <w:rsid w:val="00B07A28"/>
    <w:rsid w:val="00B11681"/>
    <w:rsid w:val="00B16848"/>
    <w:rsid w:val="00B16D82"/>
    <w:rsid w:val="00B22646"/>
    <w:rsid w:val="00B23A01"/>
    <w:rsid w:val="00B24929"/>
    <w:rsid w:val="00B257FF"/>
    <w:rsid w:val="00B40E69"/>
    <w:rsid w:val="00B535E2"/>
    <w:rsid w:val="00B54908"/>
    <w:rsid w:val="00B87EA9"/>
    <w:rsid w:val="00BA0932"/>
    <w:rsid w:val="00BA4185"/>
    <w:rsid w:val="00BA6473"/>
    <w:rsid w:val="00BB2BB1"/>
    <w:rsid w:val="00BC35AD"/>
    <w:rsid w:val="00BD65A2"/>
    <w:rsid w:val="00BF77A1"/>
    <w:rsid w:val="00C013B8"/>
    <w:rsid w:val="00C0346F"/>
    <w:rsid w:val="00C0613C"/>
    <w:rsid w:val="00C13787"/>
    <w:rsid w:val="00C16186"/>
    <w:rsid w:val="00C25F7F"/>
    <w:rsid w:val="00C30EE4"/>
    <w:rsid w:val="00C4011F"/>
    <w:rsid w:val="00C43047"/>
    <w:rsid w:val="00C461C9"/>
    <w:rsid w:val="00C61AA8"/>
    <w:rsid w:val="00C65C9D"/>
    <w:rsid w:val="00C96F5F"/>
    <w:rsid w:val="00CA75E2"/>
    <w:rsid w:val="00CB3F78"/>
    <w:rsid w:val="00CC061E"/>
    <w:rsid w:val="00CD2D8F"/>
    <w:rsid w:val="00CD3075"/>
    <w:rsid w:val="00CE5C12"/>
    <w:rsid w:val="00D0259B"/>
    <w:rsid w:val="00D02EB6"/>
    <w:rsid w:val="00D12317"/>
    <w:rsid w:val="00D17D46"/>
    <w:rsid w:val="00D17ECB"/>
    <w:rsid w:val="00D220AD"/>
    <w:rsid w:val="00D46D3F"/>
    <w:rsid w:val="00D60B5A"/>
    <w:rsid w:val="00D76193"/>
    <w:rsid w:val="00D76831"/>
    <w:rsid w:val="00D76D5C"/>
    <w:rsid w:val="00D774B8"/>
    <w:rsid w:val="00D808EC"/>
    <w:rsid w:val="00D80E67"/>
    <w:rsid w:val="00D85766"/>
    <w:rsid w:val="00D91D7C"/>
    <w:rsid w:val="00DA5253"/>
    <w:rsid w:val="00DB34A2"/>
    <w:rsid w:val="00DD61C3"/>
    <w:rsid w:val="00DF67F4"/>
    <w:rsid w:val="00E01CF4"/>
    <w:rsid w:val="00E020E7"/>
    <w:rsid w:val="00E16386"/>
    <w:rsid w:val="00E303D8"/>
    <w:rsid w:val="00E33D4D"/>
    <w:rsid w:val="00E62118"/>
    <w:rsid w:val="00E711A6"/>
    <w:rsid w:val="00E80087"/>
    <w:rsid w:val="00E912D2"/>
    <w:rsid w:val="00E92597"/>
    <w:rsid w:val="00EA6553"/>
    <w:rsid w:val="00EB3238"/>
    <w:rsid w:val="00EB55C9"/>
    <w:rsid w:val="00EC4E05"/>
    <w:rsid w:val="00EE0A1D"/>
    <w:rsid w:val="00EE4B01"/>
    <w:rsid w:val="00EF516A"/>
    <w:rsid w:val="00F1639A"/>
    <w:rsid w:val="00F52484"/>
    <w:rsid w:val="00F6279D"/>
    <w:rsid w:val="00F63940"/>
    <w:rsid w:val="00F80213"/>
    <w:rsid w:val="00F8086B"/>
    <w:rsid w:val="00F830D7"/>
    <w:rsid w:val="00F92EF4"/>
    <w:rsid w:val="00FA1C30"/>
    <w:rsid w:val="00FB0E31"/>
    <w:rsid w:val="00FD4A61"/>
    <w:rsid w:val="00FE345E"/>
    <w:rsid w:val="00FF25B6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5A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C1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CA75E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E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75E2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A75E2"/>
    <w:rPr>
      <w:rFonts w:asciiTheme="majorHAnsi" w:eastAsiaTheme="majorEastAsia" w:hAnsiTheme="majorHAnsi" w:cstheme="majorBidi"/>
    </w:rPr>
  </w:style>
  <w:style w:type="paragraph" w:customStyle="1" w:styleId="Discussion">
    <w:name w:val="*Discussion"/>
    <w:basedOn w:val="a"/>
    <w:autoRedefine/>
    <w:qFormat/>
    <w:rsid w:val="00FA1C30"/>
    <w:pPr>
      <w:widowControl/>
      <w:spacing w:before="100" w:beforeAutospacing="1" w:after="100" w:afterAutospacing="1" w:line="480" w:lineRule="auto"/>
    </w:pPr>
    <w:rPr>
      <w:rFonts w:ascii="Verdana" w:eastAsia="Verdana" w:hAnsi="Verdana" w:cs="Times New Roman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C3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C30"/>
    <w:rPr>
      <w:rFonts w:ascii="ヒラギノ角ゴ ProN W3" w:eastAsia="ヒラギノ角ゴ ProN W3"/>
      <w:sz w:val="18"/>
      <w:szCs w:val="18"/>
    </w:rPr>
  </w:style>
  <w:style w:type="paragraph" w:customStyle="1" w:styleId="11">
    <w:name w:val="スタイル1"/>
    <w:basedOn w:val="a"/>
    <w:qFormat/>
    <w:rsid w:val="003F1502"/>
    <w:pPr>
      <w:spacing w:beforeLines="50" w:before="50" w:afterLines="50" w:after="50" w:line="200" w:lineRule="atLeast"/>
      <w:ind w:leftChars="100" w:left="100"/>
      <w:jc w:val="left"/>
    </w:pPr>
    <w:rPr>
      <w:rFonts w:eastAsia="Times New Roman"/>
      <w:sz w:val="22"/>
      <w:szCs w:val="20"/>
    </w:rPr>
  </w:style>
  <w:style w:type="paragraph" w:customStyle="1" w:styleId="12">
    <w:name w:val="サプリ_見出1"/>
    <w:basedOn w:val="1"/>
    <w:link w:val="13"/>
    <w:qFormat/>
    <w:rsid w:val="00D17D46"/>
    <w:pPr>
      <w:spacing w:beforeLines="150" w:afterLines="100"/>
    </w:pPr>
    <w:rPr>
      <w:rFonts w:asciiTheme="minorHAnsi" w:eastAsia="Times New Roman" w:hAnsiTheme="minorHAnsi" w:cs="Times New Roman"/>
    </w:rPr>
  </w:style>
  <w:style w:type="character" w:customStyle="1" w:styleId="13">
    <w:name w:val="サプリ_見出1 (文字)"/>
    <w:basedOn w:val="10"/>
    <w:link w:val="12"/>
    <w:rsid w:val="00D17D46"/>
    <w:rPr>
      <w:rFonts w:asciiTheme="majorHAnsi" w:eastAsia="Times New Roman" w:hAnsiTheme="majorHAnsi" w:cs="Times New Roman"/>
      <w:sz w:val="28"/>
      <w:szCs w:val="28"/>
      <w:lang w:val="en-GB"/>
    </w:rPr>
  </w:style>
  <w:style w:type="paragraph" w:customStyle="1" w:styleId="21">
    <w:name w:val="サプリ_見出2"/>
    <w:basedOn w:val="2"/>
    <w:link w:val="22"/>
    <w:qFormat/>
    <w:rsid w:val="00E303D8"/>
    <w:pPr>
      <w:spacing w:beforeLines="100" w:before="400"/>
      <w:ind w:leftChars="100" w:left="240"/>
      <w:outlineLvl w:val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サプリ_見出2 (文字)"/>
    <w:basedOn w:val="20"/>
    <w:link w:val="21"/>
    <w:rsid w:val="00E303D8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a5">
    <w:name w:val="Placeholder Text"/>
    <w:basedOn w:val="a0"/>
    <w:uiPriority w:val="99"/>
    <w:semiHidden/>
    <w:rsid w:val="00B0630A"/>
    <w:rPr>
      <w:color w:val="808080"/>
    </w:rPr>
  </w:style>
  <w:style w:type="paragraph" w:customStyle="1" w:styleId="Title">
    <w:name w:val="*Title"/>
    <w:basedOn w:val="a"/>
    <w:autoRedefine/>
    <w:rsid w:val="003A4A0C"/>
    <w:pPr>
      <w:widowControl/>
      <w:spacing w:before="360" w:after="100" w:afterAutospacing="1"/>
      <w:jc w:val="center"/>
    </w:pPr>
    <w:rPr>
      <w:rFonts w:ascii="Times New Roman" w:eastAsia="ＭＳ 明朝" w:hAnsi="Times New Roman" w:cs="Times New Roman"/>
      <w:kern w:val="0"/>
      <w:lang w:eastAsia="en-US"/>
    </w:rPr>
  </w:style>
  <w:style w:type="character" w:styleId="a6">
    <w:name w:val="annotation reference"/>
    <w:basedOn w:val="a0"/>
    <w:uiPriority w:val="99"/>
    <w:semiHidden/>
    <w:unhideWhenUsed/>
    <w:rsid w:val="00460B3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60B3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60B35"/>
    <w:rPr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0B3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60B35"/>
    <w:rPr>
      <w:b/>
      <w:bCs/>
      <w:lang w:val="en-GB"/>
    </w:rPr>
  </w:style>
  <w:style w:type="paragraph" w:styleId="ab">
    <w:name w:val="header"/>
    <w:basedOn w:val="a"/>
    <w:link w:val="ac"/>
    <w:uiPriority w:val="99"/>
    <w:unhideWhenUsed/>
    <w:rsid w:val="00B16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6D82"/>
    <w:rPr>
      <w:lang w:val="en-GB"/>
    </w:rPr>
  </w:style>
  <w:style w:type="paragraph" w:styleId="ad">
    <w:name w:val="footer"/>
    <w:basedOn w:val="a"/>
    <w:link w:val="ae"/>
    <w:uiPriority w:val="99"/>
    <w:unhideWhenUsed/>
    <w:rsid w:val="00B16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6D82"/>
    <w:rPr>
      <w:lang w:val="en-GB"/>
    </w:rPr>
  </w:style>
  <w:style w:type="character" w:styleId="af">
    <w:name w:val="page number"/>
    <w:basedOn w:val="a0"/>
    <w:uiPriority w:val="99"/>
    <w:semiHidden/>
    <w:unhideWhenUsed/>
    <w:rsid w:val="00B16D82"/>
  </w:style>
  <w:style w:type="character" w:styleId="af0">
    <w:name w:val="Hyperlink"/>
    <w:basedOn w:val="a0"/>
    <w:uiPriority w:val="99"/>
    <w:unhideWhenUsed/>
    <w:rsid w:val="00A0625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62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lang w:val="en-US"/>
    </w:rPr>
  </w:style>
  <w:style w:type="table" w:styleId="af1">
    <w:name w:val="Table Grid"/>
    <w:basedOn w:val="a1"/>
    <w:uiPriority w:val="59"/>
    <w:rsid w:val="00A0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C1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CA75E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E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75E2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A75E2"/>
    <w:rPr>
      <w:rFonts w:asciiTheme="majorHAnsi" w:eastAsiaTheme="majorEastAsia" w:hAnsiTheme="majorHAnsi" w:cstheme="majorBidi"/>
    </w:rPr>
  </w:style>
  <w:style w:type="paragraph" w:customStyle="1" w:styleId="Discussion">
    <w:name w:val="*Discussion"/>
    <w:basedOn w:val="a"/>
    <w:autoRedefine/>
    <w:qFormat/>
    <w:rsid w:val="00FA1C30"/>
    <w:pPr>
      <w:widowControl/>
      <w:spacing w:before="100" w:beforeAutospacing="1" w:after="100" w:afterAutospacing="1" w:line="480" w:lineRule="auto"/>
    </w:pPr>
    <w:rPr>
      <w:rFonts w:ascii="Verdana" w:eastAsia="Verdana" w:hAnsi="Verdana" w:cs="Times New Roman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C3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C30"/>
    <w:rPr>
      <w:rFonts w:ascii="ヒラギノ角ゴ ProN W3" w:eastAsia="ヒラギノ角ゴ ProN W3"/>
      <w:sz w:val="18"/>
      <w:szCs w:val="18"/>
    </w:rPr>
  </w:style>
  <w:style w:type="paragraph" w:customStyle="1" w:styleId="11">
    <w:name w:val="スタイル1"/>
    <w:basedOn w:val="a"/>
    <w:qFormat/>
    <w:rsid w:val="003F1502"/>
    <w:pPr>
      <w:spacing w:beforeLines="50" w:before="50" w:afterLines="50" w:after="50" w:line="200" w:lineRule="atLeast"/>
      <w:ind w:leftChars="100" w:left="100"/>
      <w:jc w:val="left"/>
    </w:pPr>
    <w:rPr>
      <w:rFonts w:eastAsia="Times New Roman"/>
      <w:sz w:val="22"/>
      <w:szCs w:val="20"/>
    </w:rPr>
  </w:style>
  <w:style w:type="paragraph" w:customStyle="1" w:styleId="12">
    <w:name w:val="サプリ_見出1"/>
    <w:basedOn w:val="1"/>
    <w:link w:val="13"/>
    <w:qFormat/>
    <w:rsid w:val="00D17D46"/>
    <w:pPr>
      <w:spacing w:beforeLines="150" w:afterLines="100"/>
    </w:pPr>
    <w:rPr>
      <w:rFonts w:asciiTheme="minorHAnsi" w:eastAsia="Times New Roman" w:hAnsiTheme="minorHAnsi" w:cs="Times New Roman"/>
    </w:rPr>
  </w:style>
  <w:style w:type="character" w:customStyle="1" w:styleId="13">
    <w:name w:val="サプリ_見出1 (文字)"/>
    <w:basedOn w:val="10"/>
    <w:link w:val="12"/>
    <w:rsid w:val="00D17D46"/>
    <w:rPr>
      <w:rFonts w:asciiTheme="majorHAnsi" w:eastAsia="Times New Roman" w:hAnsiTheme="majorHAnsi" w:cs="Times New Roman"/>
      <w:sz w:val="28"/>
      <w:szCs w:val="28"/>
      <w:lang w:val="en-GB"/>
    </w:rPr>
  </w:style>
  <w:style w:type="paragraph" w:customStyle="1" w:styleId="21">
    <w:name w:val="サプリ_見出2"/>
    <w:basedOn w:val="2"/>
    <w:link w:val="22"/>
    <w:qFormat/>
    <w:rsid w:val="00E303D8"/>
    <w:pPr>
      <w:spacing w:beforeLines="100" w:before="400"/>
      <w:ind w:leftChars="100" w:left="240"/>
      <w:outlineLvl w:val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サプリ_見出2 (文字)"/>
    <w:basedOn w:val="20"/>
    <w:link w:val="21"/>
    <w:rsid w:val="00E303D8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a5">
    <w:name w:val="Placeholder Text"/>
    <w:basedOn w:val="a0"/>
    <w:uiPriority w:val="99"/>
    <w:semiHidden/>
    <w:rsid w:val="00B0630A"/>
    <w:rPr>
      <w:color w:val="808080"/>
    </w:rPr>
  </w:style>
  <w:style w:type="paragraph" w:customStyle="1" w:styleId="Title">
    <w:name w:val="*Title"/>
    <w:basedOn w:val="a"/>
    <w:autoRedefine/>
    <w:rsid w:val="003A4A0C"/>
    <w:pPr>
      <w:widowControl/>
      <w:spacing w:before="360" w:after="100" w:afterAutospacing="1"/>
      <w:jc w:val="center"/>
    </w:pPr>
    <w:rPr>
      <w:rFonts w:ascii="Times New Roman" w:eastAsia="ＭＳ 明朝" w:hAnsi="Times New Roman" w:cs="Times New Roman"/>
      <w:kern w:val="0"/>
      <w:lang w:eastAsia="en-US"/>
    </w:rPr>
  </w:style>
  <w:style w:type="character" w:styleId="a6">
    <w:name w:val="annotation reference"/>
    <w:basedOn w:val="a0"/>
    <w:uiPriority w:val="99"/>
    <w:semiHidden/>
    <w:unhideWhenUsed/>
    <w:rsid w:val="00460B3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60B3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60B35"/>
    <w:rPr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0B3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60B35"/>
    <w:rPr>
      <w:b/>
      <w:bCs/>
      <w:lang w:val="en-GB"/>
    </w:rPr>
  </w:style>
  <w:style w:type="paragraph" w:styleId="ab">
    <w:name w:val="header"/>
    <w:basedOn w:val="a"/>
    <w:link w:val="ac"/>
    <w:uiPriority w:val="99"/>
    <w:unhideWhenUsed/>
    <w:rsid w:val="00B16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6D82"/>
    <w:rPr>
      <w:lang w:val="en-GB"/>
    </w:rPr>
  </w:style>
  <w:style w:type="paragraph" w:styleId="ad">
    <w:name w:val="footer"/>
    <w:basedOn w:val="a"/>
    <w:link w:val="ae"/>
    <w:uiPriority w:val="99"/>
    <w:unhideWhenUsed/>
    <w:rsid w:val="00B16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6D82"/>
    <w:rPr>
      <w:lang w:val="en-GB"/>
    </w:rPr>
  </w:style>
  <w:style w:type="character" w:styleId="af">
    <w:name w:val="page number"/>
    <w:basedOn w:val="a0"/>
    <w:uiPriority w:val="99"/>
    <w:semiHidden/>
    <w:unhideWhenUsed/>
    <w:rsid w:val="00B16D82"/>
  </w:style>
  <w:style w:type="character" w:styleId="af0">
    <w:name w:val="Hyperlink"/>
    <w:basedOn w:val="a0"/>
    <w:uiPriority w:val="99"/>
    <w:unhideWhenUsed/>
    <w:rsid w:val="00A0625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62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lang w:val="en-US"/>
    </w:rPr>
  </w:style>
  <w:style w:type="table" w:styleId="af1">
    <w:name w:val="Table Grid"/>
    <w:basedOn w:val="a1"/>
    <w:uiPriority w:val="59"/>
    <w:rsid w:val="00A0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34A71-5030-4B64-B27C-9368D595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豊川 航</dc:creator>
  <cp:lastModifiedBy>Tatsuya Kameda</cp:lastModifiedBy>
  <cp:revision>3</cp:revision>
  <cp:lastPrinted>2014-02-21T13:00:00Z</cp:lastPrinted>
  <dcterms:created xsi:type="dcterms:W3CDTF">2014-03-19T12:20:00Z</dcterms:created>
  <dcterms:modified xsi:type="dcterms:W3CDTF">2014-03-27T02:06:00Z</dcterms:modified>
</cp:coreProperties>
</file>