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9" w:rsidRPr="00B1601D" w:rsidRDefault="00A129B9" w:rsidP="00A129B9">
      <w:pPr>
        <w:rPr>
          <w:rFonts w:ascii="Arial" w:hAnsi="Arial" w:cs="Arial"/>
          <w:b/>
        </w:rPr>
      </w:pPr>
      <w:proofErr w:type="gramStart"/>
      <w:r w:rsidRPr="00B1601D">
        <w:rPr>
          <w:rFonts w:ascii="Arial" w:hAnsi="Arial" w:cs="Arial"/>
          <w:b/>
        </w:rPr>
        <w:t xml:space="preserve">Supplemental Table </w:t>
      </w:r>
      <w:r w:rsidR="00D23F18" w:rsidRPr="00B1601D">
        <w:rPr>
          <w:rFonts w:ascii="Arial" w:hAnsi="Arial" w:cs="Arial"/>
          <w:b/>
        </w:rPr>
        <w:t>S</w:t>
      </w:r>
      <w:r w:rsidRPr="00B1601D">
        <w:rPr>
          <w:rFonts w:ascii="Arial" w:hAnsi="Arial" w:cs="Arial"/>
          <w:b/>
        </w:rPr>
        <w:t>1.</w:t>
      </w:r>
      <w:proofErr w:type="gramEnd"/>
      <w:r w:rsidRPr="00B1601D">
        <w:rPr>
          <w:rFonts w:ascii="Arial" w:hAnsi="Arial" w:cs="Arial"/>
          <w:b/>
        </w:rPr>
        <w:t xml:space="preserve"> Correlation</w:t>
      </w:r>
      <w:r w:rsidR="00D23F18" w:rsidRPr="00B1601D">
        <w:rPr>
          <w:rFonts w:ascii="Arial" w:hAnsi="Arial" w:cs="Arial"/>
          <w:b/>
        </w:rPr>
        <w:t>s</w:t>
      </w:r>
      <w:r w:rsidRPr="00B1601D">
        <w:rPr>
          <w:rFonts w:ascii="Arial" w:hAnsi="Arial" w:cs="Arial"/>
          <w:b/>
        </w:rPr>
        <w:t xml:space="preserve"> among </w:t>
      </w:r>
      <w:proofErr w:type="spellStart"/>
      <w:r w:rsidRPr="00B1601D">
        <w:rPr>
          <w:rFonts w:ascii="Arial" w:hAnsi="Arial" w:cs="Arial"/>
          <w:b/>
        </w:rPr>
        <w:t>miR</w:t>
      </w:r>
      <w:proofErr w:type="spellEnd"/>
      <w:r w:rsidRPr="00B1601D">
        <w:rPr>
          <w:rFonts w:ascii="Arial" w:hAnsi="Arial" w:cs="Arial"/>
          <w:b/>
        </w:rPr>
        <w:t xml:space="preserve"> candidates</w:t>
      </w:r>
    </w:p>
    <w:tbl>
      <w:tblPr>
        <w:tblW w:w="9562" w:type="dxa"/>
        <w:tblInd w:w="93" w:type="dxa"/>
        <w:tblLook w:val="04A0" w:firstRow="1" w:lastRow="0" w:firstColumn="1" w:lastColumn="0" w:noHBand="0" w:noVBand="1"/>
      </w:tblPr>
      <w:tblGrid>
        <w:gridCol w:w="1184"/>
        <w:gridCol w:w="1030"/>
        <w:gridCol w:w="1064"/>
        <w:gridCol w:w="978"/>
        <w:gridCol w:w="1030"/>
        <w:gridCol w:w="1209"/>
        <w:gridCol w:w="990"/>
        <w:gridCol w:w="1030"/>
        <w:gridCol w:w="1047"/>
      </w:tblGrid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miR-9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miR-328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miR-375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miR-758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miR-135b*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miR-643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miR-573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miR-190b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miR-328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miR-375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miR-758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miR-135b*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miR-643</w:t>
            </w:r>
            <w:bookmarkStart w:id="0" w:name="_GoBack"/>
            <w:bookmarkEnd w:id="0"/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A129B9" w:rsidRPr="00CE5006" w:rsidTr="00B1601D">
        <w:trPr>
          <w:trHeight w:val="270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miR-573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-0.54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</w:tr>
      <w:tr w:rsidR="00A129B9" w:rsidRPr="00CE5006" w:rsidTr="00B1601D">
        <w:trPr>
          <w:trHeight w:val="284"/>
        </w:trPr>
        <w:tc>
          <w:tcPr>
            <w:tcW w:w="118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B160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miR-190b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78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09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047" w:type="dxa"/>
            <w:shd w:val="clear" w:color="auto" w:fill="auto"/>
            <w:noWrap/>
            <w:vAlign w:val="bottom"/>
            <w:hideMark/>
          </w:tcPr>
          <w:p w:rsidR="00A129B9" w:rsidRPr="00460D03" w:rsidRDefault="00A129B9" w:rsidP="0084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</w:tbl>
    <w:p w:rsidR="00F73D5C" w:rsidRDefault="00F73D5C"/>
    <w:sectPr w:rsidR="00F73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B9"/>
    <w:rsid w:val="00A129B9"/>
    <w:rsid w:val="00B1601D"/>
    <w:rsid w:val="00D23F18"/>
    <w:rsid w:val="00F7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Zhou</dc:creator>
  <cp:lastModifiedBy>Xin Zhou</cp:lastModifiedBy>
  <cp:revision>3</cp:revision>
  <dcterms:created xsi:type="dcterms:W3CDTF">2012-04-17T15:17:00Z</dcterms:created>
  <dcterms:modified xsi:type="dcterms:W3CDTF">2012-05-20T13:56:00Z</dcterms:modified>
</cp:coreProperties>
</file>